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A9F" w:rsidRPr="00D81A99" w:rsidRDefault="001B7A9F" w:rsidP="001B7A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Комунальний заклад освіти «</w:t>
      </w:r>
      <w:r w:rsidRPr="00D81A99">
        <w:rPr>
          <w:rFonts w:ascii="Times New Roman" w:hAnsi="Times New Roman" w:cs="Times New Roman"/>
          <w:sz w:val="24"/>
          <w:szCs w:val="24"/>
          <w:lang w:val="uk-UA"/>
        </w:rPr>
        <w:t>Міський юридичний ліцей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наукового спрямування при Університеті митної справи та фінансів» Дніпровської міської ради</w:t>
      </w:r>
    </w:p>
    <w:p w:rsidR="001B7A9F" w:rsidRDefault="001B7A9F" w:rsidP="001B7A9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81A99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Вступний тест з історії України (до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10</w:t>
      </w:r>
      <w:r w:rsidRPr="00D81A9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класу)</w:t>
      </w:r>
    </w:p>
    <w:p w:rsidR="001B7A9F" w:rsidRPr="00D81A99" w:rsidRDefault="001B7A9F" w:rsidP="001B7A9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1B7A9F" w:rsidRPr="00D81A99" w:rsidRDefault="001B7A9F" w:rsidP="001B7A9F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81A99">
        <w:rPr>
          <w:rFonts w:ascii="Times New Roman" w:hAnsi="Times New Roman" w:cs="Times New Roman"/>
          <w:sz w:val="24"/>
          <w:szCs w:val="24"/>
          <w:lang w:val="uk-UA"/>
        </w:rPr>
        <w:t>Прізвище__________________ ім’я _______________по батькові_____________________</w:t>
      </w:r>
    </w:p>
    <w:p w:rsidR="001B7A9F" w:rsidRPr="00FC6E3A" w:rsidRDefault="00FC6E3A" w:rsidP="001B7A9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ВАРІАНТ </w:t>
      </w:r>
      <w:r w:rsidRPr="00FC6E3A">
        <w:rPr>
          <w:rFonts w:ascii="Times New Roman" w:hAnsi="Times New Roman" w:cs="Times New Roman"/>
          <w:b/>
          <w:sz w:val="24"/>
          <w:szCs w:val="24"/>
        </w:rPr>
        <w:t>2</w:t>
      </w:r>
    </w:p>
    <w:p w:rsidR="004759DB" w:rsidRPr="004759DB" w:rsidRDefault="001B7A9F" w:rsidP="001B7A9F">
      <w:pPr>
        <w:jc w:val="center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 xml:space="preserve">І. </w:t>
      </w:r>
      <w:r w:rsidR="004759DB" w:rsidRPr="004759DB">
        <w:rPr>
          <w:rFonts w:ascii="Times New Roman" w:hAnsi="Times New Roman" w:cs="Times New Roman"/>
          <w:sz w:val="24"/>
          <w:lang w:val="uk-UA"/>
        </w:rPr>
        <w:t xml:space="preserve">ЗАВДАННЯ З ВИБОРОМ ОДНІЄЇ ПРАВИЛЬНОЇ ВІДПОВІДІ </w:t>
      </w:r>
      <w:r>
        <w:rPr>
          <w:rFonts w:ascii="Times New Roman" w:hAnsi="Times New Roman" w:cs="Times New Roman"/>
          <w:sz w:val="24"/>
          <w:lang w:val="uk-UA"/>
        </w:rPr>
        <w:t>(</w:t>
      </w:r>
      <w:r w:rsidR="004759DB" w:rsidRPr="004759DB">
        <w:rPr>
          <w:rFonts w:ascii="Times New Roman" w:hAnsi="Times New Roman" w:cs="Times New Roman"/>
          <w:sz w:val="24"/>
          <w:lang w:val="uk-UA"/>
        </w:rPr>
        <w:t>7 балів</w:t>
      </w:r>
      <w:r>
        <w:rPr>
          <w:rFonts w:ascii="Times New Roman" w:hAnsi="Times New Roman" w:cs="Times New Roman"/>
          <w:sz w:val="24"/>
          <w:lang w:val="uk-UA"/>
        </w:rPr>
        <w:t>)</w:t>
      </w:r>
    </w:p>
    <w:tbl>
      <w:tblPr>
        <w:tblStyle w:val="a6"/>
        <w:tblpPr w:leftFromText="180" w:rightFromText="180" w:vertAnchor="text" w:horzAnchor="page" w:tblpX="8953" w:tblpY="179"/>
        <w:tblW w:w="0" w:type="auto"/>
        <w:tblLook w:val="04A0" w:firstRow="1" w:lastRow="0" w:firstColumn="1" w:lastColumn="0" w:noHBand="0" w:noVBand="1"/>
      </w:tblPr>
      <w:tblGrid>
        <w:gridCol w:w="425"/>
        <w:gridCol w:w="425"/>
        <w:gridCol w:w="426"/>
        <w:gridCol w:w="414"/>
      </w:tblGrid>
      <w:tr w:rsidR="00751E0E" w:rsidTr="00751E0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751E0E" w:rsidRDefault="00751E0E" w:rsidP="00751E0E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751E0E" w:rsidRDefault="00751E0E" w:rsidP="00751E0E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751E0E" w:rsidRDefault="00751E0E" w:rsidP="00751E0E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751E0E" w:rsidRDefault="00751E0E" w:rsidP="00751E0E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Г</w:t>
            </w:r>
          </w:p>
        </w:tc>
      </w:tr>
      <w:tr w:rsidR="00751E0E" w:rsidTr="00751E0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E0E" w:rsidRDefault="00751E0E" w:rsidP="00751E0E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E0E" w:rsidRDefault="00751E0E" w:rsidP="00751E0E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E0E" w:rsidRDefault="00751E0E" w:rsidP="00751E0E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E0E" w:rsidRDefault="00751E0E" w:rsidP="00751E0E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:rsidR="00751E0E" w:rsidRPr="00170A2B" w:rsidRDefault="004759DB" w:rsidP="001B7A9F">
      <w:pPr>
        <w:spacing w:after="0"/>
        <w:rPr>
          <w:rFonts w:ascii="Times New Roman" w:hAnsi="Times New Roman" w:cs="Times New Roman"/>
          <w:sz w:val="24"/>
          <w:lang w:val="uk-UA"/>
        </w:rPr>
      </w:pPr>
      <w:r w:rsidRPr="00170A2B">
        <w:rPr>
          <w:rFonts w:ascii="Times New Roman" w:hAnsi="Times New Roman" w:cs="Times New Roman"/>
          <w:sz w:val="24"/>
          <w:lang w:val="uk-UA"/>
        </w:rPr>
        <w:t xml:space="preserve">1. </w:t>
      </w:r>
      <w:r w:rsidR="00FC6E3A" w:rsidRPr="00170A2B">
        <w:rPr>
          <w:rFonts w:ascii="Times New Roman" w:hAnsi="Times New Roman" w:cs="Times New Roman"/>
          <w:sz w:val="24"/>
          <w:lang w:val="uk-UA"/>
        </w:rPr>
        <w:t>Який новий соціальний стан сформувався в ХІХ ст.?</w:t>
      </w:r>
      <w:r w:rsidRPr="00170A2B">
        <w:rPr>
          <w:rFonts w:ascii="Times New Roman" w:hAnsi="Times New Roman" w:cs="Times New Roman"/>
          <w:sz w:val="24"/>
          <w:lang w:val="uk-UA"/>
        </w:rPr>
        <w:t xml:space="preserve"> </w:t>
      </w:r>
    </w:p>
    <w:p w:rsidR="004759DB" w:rsidRPr="00170A2B" w:rsidRDefault="004759DB" w:rsidP="001B7A9F">
      <w:pPr>
        <w:spacing w:after="0"/>
        <w:rPr>
          <w:rFonts w:ascii="Times New Roman" w:hAnsi="Times New Roman" w:cs="Times New Roman"/>
          <w:sz w:val="24"/>
          <w:lang w:val="uk-UA"/>
        </w:rPr>
      </w:pPr>
    </w:p>
    <w:p w:rsidR="00FC6E3A" w:rsidRPr="00170A2B" w:rsidRDefault="00FC6E3A" w:rsidP="001B7A9F">
      <w:pPr>
        <w:pStyle w:val="a3"/>
        <w:numPr>
          <w:ilvl w:val="0"/>
          <w:numId w:val="1"/>
        </w:numPr>
        <w:spacing w:line="240" w:lineRule="auto"/>
        <w:ind w:left="284" w:hanging="284"/>
        <w:rPr>
          <w:rFonts w:ascii="Times New Roman" w:hAnsi="Times New Roman" w:cs="Times New Roman"/>
          <w:sz w:val="24"/>
          <w:lang w:val="uk-UA"/>
        </w:rPr>
      </w:pPr>
      <w:r w:rsidRPr="00170A2B">
        <w:rPr>
          <w:rFonts w:ascii="Times New Roman" w:hAnsi="Times New Roman" w:cs="Times New Roman"/>
          <w:sz w:val="24"/>
          <w:lang w:val="uk-UA"/>
        </w:rPr>
        <w:t>буржуазія;</w:t>
      </w:r>
    </w:p>
    <w:p w:rsidR="00FC6E3A" w:rsidRPr="00170A2B" w:rsidRDefault="00FC6E3A" w:rsidP="001B7A9F">
      <w:pPr>
        <w:pStyle w:val="a3"/>
        <w:numPr>
          <w:ilvl w:val="0"/>
          <w:numId w:val="1"/>
        </w:numPr>
        <w:spacing w:line="240" w:lineRule="auto"/>
        <w:ind w:left="284" w:hanging="284"/>
        <w:rPr>
          <w:rFonts w:ascii="Times New Roman" w:hAnsi="Times New Roman" w:cs="Times New Roman"/>
          <w:sz w:val="24"/>
          <w:lang w:val="uk-UA"/>
        </w:rPr>
      </w:pPr>
      <w:r w:rsidRPr="00170A2B">
        <w:rPr>
          <w:rFonts w:ascii="Times New Roman" w:hAnsi="Times New Roman" w:cs="Times New Roman"/>
          <w:sz w:val="24"/>
          <w:lang w:val="uk-UA"/>
        </w:rPr>
        <w:t>аристократія;</w:t>
      </w:r>
    </w:p>
    <w:p w:rsidR="00FC6E3A" w:rsidRPr="00170A2B" w:rsidRDefault="00FC6E3A" w:rsidP="001B7A9F">
      <w:pPr>
        <w:pStyle w:val="a3"/>
        <w:numPr>
          <w:ilvl w:val="0"/>
          <w:numId w:val="1"/>
        </w:numPr>
        <w:spacing w:line="240" w:lineRule="auto"/>
        <w:ind w:left="284" w:hanging="284"/>
        <w:rPr>
          <w:rFonts w:ascii="Times New Roman" w:hAnsi="Times New Roman" w:cs="Times New Roman"/>
          <w:sz w:val="24"/>
          <w:lang w:val="uk-UA"/>
        </w:rPr>
      </w:pPr>
      <w:r w:rsidRPr="00170A2B">
        <w:rPr>
          <w:rFonts w:ascii="Times New Roman" w:hAnsi="Times New Roman" w:cs="Times New Roman"/>
          <w:sz w:val="24"/>
          <w:lang w:val="uk-UA"/>
        </w:rPr>
        <w:t xml:space="preserve">дворянство; </w:t>
      </w:r>
    </w:p>
    <w:p w:rsidR="00FC6E3A" w:rsidRPr="00170A2B" w:rsidRDefault="00FC6E3A" w:rsidP="00FC6E3A">
      <w:pPr>
        <w:pStyle w:val="a3"/>
        <w:numPr>
          <w:ilvl w:val="0"/>
          <w:numId w:val="1"/>
        </w:numPr>
        <w:spacing w:line="240" w:lineRule="auto"/>
        <w:ind w:left="284" w:hanging="284"/>
        <w:rPr>
          <w:rFonts w:ascii="Times New Roman" w:hAnsi="Times New Roman" w:cs="Times New Roman"/>
          <w:sz w:val="24"/>
          <w:lang w:val="uk-UA"/>
        </w:rPr>
      </w:pPr>
      <w:r w:rsidRPr="00170A2B">
        <w:rPr>
          <w:rFonts w:ascii="Times New Roman" w:hAnsi="Times New Roman" w:cs="Times New Roman"/>
          <w:sz w:val="24"/>
          <w:lang w:val="uk-UA"/>
        </w:rPr>
        <w:t xml:space="preserve">міщанство. </w:t>
      </w:r>
    </w:p>
    <w:p w:rsidR="00FC6E3A" w:rsidRPr="00170A2B" w:rsidRDefault="004759DB" w:rsidP="001B7A9F">
      <w:pPr>
        <w:spacing w:after="0"/>
        <w:rPr>
          <w:rFonts w:ascii="Times New Roman" w:hAnsi="Times New Roman" w:cs="Times New Roman"/>
          <w:sz w:val="24"/>
          <w:lang w:val="uk-UA"/>
        </w:rPr>
      </w:pPr>
      <w:r w:rsidRPr="00170A2B">
        <w:rPr>
          <w:rFonts w:ascii="Times New Roman" w:hAnsi="Times New Roman" w:cs="Times New Roman"/>
          <w:sz w:val="24"/>
          <w:lang w:val="uk-UA"/>
        </w:rPr>
        <w:t xml:space="preserve">2. </w:t>
      </w:r>
      <w:r w:rsidR="00FC6E3A" w:rsidRPr="00170A2B">
        <w:rPr>
          <w:rFonts w:ascii="Times New Roman" w:hAnsi="Times New Roman" w:cs="Times New Roman"/>
          <w:sz w:val="24"/>
          <w:lang w:val="uk-UA"/>
        </w:rPr>
        <w:t xml:space="preserve">Який соціальний прошарок кількісно переважав на українських землях наприкінці </w:t>
      </w:r>
    </w:p>
    <w:p w:rsidR="004759DB" w:rsidRPr="00170A2B" w:rsidRDefault="00FC6E3A" w:rsidP="001B7A9F">
      <w:pPr>
        <w:spacing w:after="0"/>
        <w:rPr>
          <w:rFonts w:ascii="Times New Roman" w:hAnsi="Times New Roman" w:cs="Times New Roman"/>
          <w:sz w:val="24"/>
          <w:lang w:val="uk-UA"/>
        </w:rPr>
      </w:pPr>
      <w:r w:rsidRPr="00170A2B">
        <w:rPr>
          <w:rFonts w:ascii="Times New Roman" w:hAnsi="Times New Roman" w:cs="Times New Roman"/>
          <w:sz w:val="24"/>
          <w:lang w:val="uk-UA"/>
        </w:rPr>
        <w:t xml:space="preserve">ХІХ ст.? </w:t>
      </w:r>
    </w:p>
    <w:p w:rsidR="00FC6E3A" w:rsidRPr="00170A2B" w:rsidRDefault="00FC6E3A" w:rsidP="00FC6E3A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lang w:val="uk-UA"/>
        </w:rPr>
      </w:pPr>
      <w:r w:rsidRPr="00170A2B">
        <w:rPr>
          <w:rFonts w:ascii="Times New Roman" w:hAnsi="Times New Roman" w:cs="Times New Roman"/>
          <w:sz w:val="24"/>
          <w:lang w:val="uk-UA"/>
        </w:rPr>
        <w:t>промисловці та підприємці;</w:t>
      </w:r>
    </w:p>
    <w:tbl>
      <w:tblPr>
        <w:tblStyle w:val="a6"/>
        <w:tblpPr w:leftFromText="180" w:rightFromText="180" w:vertAnchor="text" w:horzAnchor="page" w:tblpX="8893" w:tblpY="147"/>
        <w:tblW w:w="0" w:type="auto"/>
        <w:tblLook w:val="04A0" w:firstRow="1" w:lastRow="0" w:firstColumn="1" w:lastColumn="0" w:noHBand="0" w:noVBand="1"/>
      </w:tblPr>
      <w:tblGrid>
        <w:gridCol w:w="425"/>
        <w:gridCol w:w="425"/>
        <w:gridCol w:w="426"/>
        <w:gridCol w:w="414"/>
      </w:tblGrid>
      <w:tr w:rsidR="00751E0E" w:rsidTr="00751E0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751E0E" w:rsidRDefault="00751E0E" w:rsidP="00751E0E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751E0E" w:rsidRDefault="00751E0E" w:rsidP="00751E0E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751E0E" w:rsidRDefault="00751E0E" w:rsidP="00751E0E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751E0E" w:rsidRDefault="00751E0E" w:rsidP="00751E0E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Г</w:t>
            </w:r>
          </w:p>
        </w:tc>
      </w:tr>
      <w:tr w:rsidR="00751E0E" w:rsidTr="00751E0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E0E" w:rsidRDefault="00751E0E" w:rsidP="00751E0E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E0E" w:rsidRDefault="00751E0E" w:rsidP="00751E0E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E0E" w:rsidRDefault="00751E0E" w:rsidP="00751E0E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E0E" w:rsidRDefault="00751E0E" w:rsidP="00751E0E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:rsidR="00FC6E3A" w:rsidRPr="00170A2B" w:rsidRDefault="00FC6E3A" w:rsidP="00FC6E3A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lang w:val="uk-UA"/>
        </w:rPr>
      </w:pPr>
      <w:r w:rsidRPr="00170A2B">
        <w:rPr>
          <w:rFonts w:ascii="Times New Roman" w:hAnsi="Times New Roman" w:cs="Times New Roman"/>
          <w:sz w:val="24"/>
          <w:lang w:val="uk-UA"/>
        </w:rPr>
        <w:t xml:space="preserve">промислові робітники; </w:t>
      </w:r>
    </w:p>
    <w:p w:rsidR="00FC6E3A" w:rsidRPr="00170A2B" w:rsidRDefault="00FC6E3A" w:rsidP="00FC6E3A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lang w:val="uk-UA"/>
        </w:rPr>
      </w:pPr>
      <w:r w:rsidRPr="00170A2B">
        <w:rPr>
          <w:rFonts w:ascii="Times New Roman" w:hAnsi="Times New Roman" w:cs="Times New Roman"/>
          <w:sz w:val="24"/>
          <w:lang w:val="uk-UA"/>
        </w:rPr>
        <w:t xml:space="preserve">селяни; </w:t>
      </w:r>
    </w:p>
    <w:p w:rsidR="00FC6E3A" w:rsidRPr="00170A2B" w:rsidRDefault="00FC6E3A" w:rsidP="00FC6E3A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lang w:val="uk-UA"/>
        </w:rPr>
      </w:pPr>
      <w:r w:rsidRPr="00170A2B">
        <w:rPr>
          <w:rFonts w:ascii="Times New Roman" w:hAnsi="Times New Roman" w:cs="Times New Roman"/>
          <w:sz w:val="24"/>
          <w:lang w:val="uk-UA"/>
        </w:rPr>
        <w:t>духовенство.</w:t>
      </w:r>
    </w:p>
    <w:p w:rsidR="004759DB" w:rsidRDefault="00FC6E3A" w:rsidP="00FC6E3A">
      <w:pPr>
        <w:spacing w:after="0"/>
        <w:rPr>
          <w:rFonts w:ascii="Times New Roman" w:hAnsi="Times New Roman" w:cs="Times New Roman"/>
          <w:sz w:val="24"/>
          <w:lang w:val="uk-UA"/>
        </w:rPr>
      </w:pPr>
      <w:r w:rsidRPr="00170A2B">
        <w:rPr>
          <w:rFonts w:ascii="Times New Roman" w:hAnsi="Times New Roman" w:cs="Times New Roman"/>
          <w:noProof/>
          <w:sz w:val="24"/>
          <w:lang w:eastAsia="ru-RU"/>
        </w:rPr>
        <w:drawing>
          <wp:anchor distT="0" distB="0" distL="114300" distR="114300" simplePos="0" relativeHeight="251658240" behindDoc="1" locked="0" layoutInCell="1" allowOverlap="1" wp14:anchorId="4A58FECA" wp14:editId="53335A5B">
            <wp:simplePos x="0" y="0"/>
            <wp:positionH relativeFrom="column">
              <wp:posOffset>4615815</wp:posOffset>
            </wp:positionH>
            <wp:positionV relativeFrom="paragraph">
              <wp:posOffset>385445</wp:posOffset>
            </wp:positionV>
            <wp:extent cx="1343025" cy="2087880"/>
            <wp:effectExtent l="0" t="0" r="9525" b="7620"/>
            <wp:wrapTight wrapText="bothSides">
              <wp:wrapPolygon edited="0">
                <wp:start x="0" y="0"/>
                <wp:lineTo x="0" y="21482"/>
                <wp:lineTo x="21447" y="21482"/>
                <wp:lineTo x="21447" y="0"/>
                <wp:lineTo x="0" y="0"/>
              </wp:wrapPolygon>
            </wp:wrapTight>
            <wp:docPr id="4" name="Рисунок 4" descr="Культура України кінця XVIII - першої половини XIX ст. - ЗНО Genix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ультура України кінця XVIII - першої половини XIX ст. - ЗНО Genix ...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2087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759DB" w:rsidRPr="00170A2B">
        <w:rPr>
          <w:rFonts w:ascii="Times New Roman" w:hAnsi="Times New Roman" w:cs="Times New Roman"/>
          <w:sz w:val="24"/>
          <w:lang w:val="uk-UA"/>
        </w:rPr>
        <w:t xml:space="preserve">3. </w:t>
      </w:r>
      <w:r w:rsidRPr="00170A2B">
        <w:rPr>
          <w:rFonts w:ascii="Times New Roman" w:hAnsi="Times New Roman" w:cs="Times New Roman"/>
          <w:sz w:val="24"/>
          <w:lang w:val="uk-UA"/>
        </w:rPr>
        <w:t xml:space="preserve">У якому уривку з історичного джерела йдеться про роль і місце в українській культурі діяча, зображеного на ілюстрації? </w:t>
      </w:r>
    </w:p>
    <w:p w:rsidR="001E5CA4" w:rsidRPr="00170A2B" w:rsidRDefault="001E5CA4" w:rsidP="00FC6E3A">
      <w:pPr>
        <w:spacing w:after="0"/>
        <w:rPr>
          <w:rFonts w:ascii="Times New Roman" w:hAnsi="Times New Roman" w:cs="Times New Roman"/>
          <w:sz w:val="24"/>
          <w:lang w:val="uk-UA"/>
        </w:rPr>
      </w:pPr>
    </w:p>
    <w:p w:rsidR="00FC6E3A" w:rsidRPr="00170A2B" w:rsidRDefault="00FC6E3A" w:rsidP="00FC6E3A">
      <w:pPr>
        <w:pStyle w:val="a3"/>
        <w:numPr>
          <w:ilvl w:val="0"/>
          <w:numId w:val="3"/>
        </w:numPr>
        <w:spacing w:line="240" w:lineRule="auto"/>
        <w:ind w:left="284"/>
        <w:rPr>
          <w:rFonts w:ascii="Times New Roman" w:hAnsi="Times New Roman" w:cs="Times New Roman"/>
          <w:sz w:val="24"/>
          <w:lang w:val="uk-UA"/>
        </w:rPr>
      </w:pPr>
      <w:r w:rsidRPr="00170A2B">
        <w:rPr>
          <w:rFonts w:ascii="Times New Roman" w:hAnsi="Times New Roman" w:cs="Times New Roman"/>
          <w:sz w:val="24"/>
          <w:lang w:val="uk-UA"/>
        </w:rPr>
        <w:t>«Будучи останнім представником поезії українського бароко, він став предтечею нової української літератури, простягнувши її ідеями гуманізму та просвітництва...»;</w:t>
      </w:r>
    </w:p>
    <w:p w:rsidR="00FC6E3A" w:rsidRPr="00170A2B" w:rsidRDefault="00FC6E3A" w:rsidP="00FC6E3A">
      <w:pPr>
        <w:pStyle w:val="a3"/>
        <w:numPr>
          <w:ilvl w:val="0"/>
          <w:numId w:val="3"/>
        </w:numPr>
        <w:spacing w:line="240" w:lineRule="auto"/>
        <w:ind w:left="284"/>
        <w:rPr>
          <w:rFonts w:ascii="Times New Roman" w:hAnsi="Times New Roman" w:cs="Times New Roman"/>
          <w:sz w:val="24"/>
          <w:lang w:val="uk-UA"/>
        </w:rPr>
      </w:pPr>
      <w:r w:rsidRPr="00170A2B">
        <w:rPr>
          <w:rFonts w:ascii="Times New Roman" w:hAnsi="Times New Roman" w:cs="Times New Roman"/>
          <w:sz w:val="24"/>
          <w:lang w:val="uk-UA"/>
        </w:rPr>
        <w:t>«З його ім’ям пов’язаний поворот до нового літературного і культурного розвитку. Його славу зачинателя нової української літератури доповнює слава “батька” українського театру»;</w:t>
      </w:r>
    </w:p>
    <w:p w:rsidR="00FC6E3A" w:rsidRPr="00170A2B" w:rsidRDefault="00FC6E3A" w:rsidP="00FC6E3A">
      <w:pPr>
        <w:pStyle w:val="a3"/>
        <w:numPr>
          <w:ilvl w:val="0"/>
          <w:numId w:val="3"/>
        </w:numPr>
        <w:spacing w:line="240" w:lineRule="auto"/>
        <w:ind w:left="284" w:hanging="426"/>
        <w:rPr>
          <w:rFonts w:ascii="Times New Roman" w:hAnsi="Times New Roman" w:cs="Times New Roman"/>
          <w:sz w:val="24"/>
          <w:lang w:val="uk-UA"/>
        </w:rPr>
      </w:pPr>
      <w:r w:rsidRPr="00170A2B">
        <w:rPr>
          <w:rFonts w:ascii="Times New Roman" w:hAnsi="Times New Roman" w:cs="Times New Roman"/>
          <w:sz w:val="24"/>
          <w:lang w:val="uk-UA"/>
        </w:rPr>
        <w:t>«Він став самобутнім виявом імпресіонізму в літературі, вдаючись до аналізу психологічного стану своїх героїв. Його творчість остаточно розвіяла сумніви, чи зможе українська література стати великою літературою»;</w:t>
      </w:r>
    </w:p>
    <w:tbl>
      <w:tblPr>
        <w:tblStyle w:val="a6"/>
        <w:tblpPr w:leftFromText="180" w:rightFromText="180" w:vertAnchor="text" w:horzAnchor="margin" w:tblpXSpec="right" w:tblpY="790"/>
        <w:tblW w:w="0" w:type="auto"/>
        <w:tblLook w:val="04A0" w:firstRow="1" w:lastRow="0" w:firstColumn="1" w:lastColumn="0" w:noHBand="0" w:noVBand="1"/>
      </w:tblPr>
      <w:tblGrid>
        <w:gridCol w:w="425"/>
        <w:gridCol w:w="425"/>
        <w:gridCol w:w="426"/>
        <w:gridCol w:w="414"/>
      </w:tblGrid>
      <w:tr w:rsidR="00751E0E" w:rsidTr="00751E0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751E0E" w:rsidRDefault="00751E0E" w:rsidP="00751E0E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751E0E" w:rsidRDefault="00751E0E" w:rsidP="00751E0E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751E0E" w:rsidRDefault="00751E0E" w:rsidP="00751E0E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751E0E" w:rsidRDefault="00751E0E" w:rsidP="00751E0E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Г</w:t>
            </w:r>
          </w:p>
        </w:tc>
      </w:tr>
      <w:tr w:rsidR="00751E0E" w:rsidTr="00751E0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E0E" w:rsidRDefault="00751E0E" w:rsidP="00751E0E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E0E" w:rsidRDefault="00751E0E" w:rsidP="00751E0E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E0E" w:rsidRDefault="00751E0E" w:rsidP="00751E0E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E0E" w:rsidRDefault="00751E0E" w:rsidP="00751E0E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:rsidR="00751E0E" w:rsidRPr="00170A2B" w:rsidRDefault="00751E0E" w:rsidP="00FC6E3A">
      <w:pPr>
        <w:pStyle w:val="a3"/>
        <w:numPr>
          <w:ilvl w:val="0"/>
          <w:numId w:val="3"/>
        </w:numPr>
        <w:spacing w:line="240" w:lineRule="auto"/>
        <w:ind w:left="284" w:hanging="284"/>
        <w:rPr>
          <w:rFonts w:ascii="Times New Roman" w:hAnsi="Times New Roman" w:cs="Times New Roman"/>
          <w:sz w:val="24"/>
          <w:lang w:val="uk-UA"/>
        </w:rPr>
      </w:pPr>
      <w:r w:rsidRPr="00170A2B">
        <w:rPr>
          <w:rFonts w:ascii="Times New Roman" w:hAnsi="Times New Roman" w:cs="Times New Roman"/>
          <w:sz w:val="24"/>
          <w:lang w:val="uk-UA"/>
        </w:rPr>
        <w:t xml:space="preserve"> </w:t>
      </w:r>
      <w:r w:rsidR="00FC6E3A" w:rsidRPr="00170A2B">
        <w:rPr>
          <w:rFonts w:ascii="Times New Roman" w:hAnsi="Times New Roman" w:cs="Times New Roman"/>
          <w:sz w:val="24"/>
          <w:lang w:val="uk-UA"/>
        </w:rPr>
        <w:t>«Він був сином мужика і став володарем у царстві Духа. Він був кріпаком і став велетнем у царстві людської культури. Він був само оком і вказав нові... шляхи книжним ученим».</w:t>
      </w:r>
      <w:r>
        <w:rPr>
          <w:rFonts w:ascii="Times New Roman" w:hAnsi="Times New Roman" w:cs="Times New Roman"/>
          <w:sz w:val="24"/>
          <w:lang w:val="uk-UA"/>
        </w:rPr>
        <w:t xml:space="preserve">  </w:t>
      </w:r>
    </w:p>
    <w:p w:rsidR="00FC6E3A" w:rsidRPr="00170A2B" w:rsidRDefault="00FC6E3A" w:rsidP="00751E0E">
      <w:pPr>
        <w:pStyle w:val="a3"/>
        <w:spacing w:line="240" w:lineRule="auto"/>
        <w:ind w:left="284"/>
        <w:rPr>
          <w:rFonts w:ascii="Times New Roman" w:hAnsi="Times New Roman" w:cs="Times New Roman"/>
          <w:sz w:val="24"/>
          <w:lang w:val="uk-UA"/>
        </w:rPr>
      </w:pPr>
    </w:p>
    <w:p w:rsidR="00751E0E" w:rsidRDefault="00751E0E" w:rsidP="00206D29">
      <w:pPr>
        <w:spacing w:after="0"/>
        <w:ind w:left="-76"/>
        <w:rPr>
          <w:rFonts w:ascii="Times New Roman" w:hAnsi="Times New Roman" w:cs="Times New Roman"/>
          <w:sz w:val="24"/>
          <w:lang w:val="uk-UA"/>
        </w:rPr>
      </w:pPr>
    </w:p>
    <w:p w:rsidR="00751E0E" w:rsidRDefault="00751E0E" w:rsidP="00206D29">
      <w:pPr>
        <w:spacing w:after="0"/>
        <w:ind w:left="-76"/>
        <w:rPr>
          <w:rFonts w:ascii="Times New Roman" w:hAnsi="Times New Roman" w:cs="Times New Roman"/>
          <w:sz w:val="24"/>
          <w:lang w:val="uk-UA"/>
        </w:rPr>
      </w:pPr>
    </w:p>
    <w:p w:rsidR="001B7A9F" w:rsidRDefault="004759DB" w:rsidP="00206D29">
      <w:pPr>
        <w:spacing w:after="0"/>
        <w:ind w:left="-76"/>
        <w:rPr>
          <w:rFonts w:ascii="Times New Roman" w:hAnsi="Times New Roman" w:cs="Times New Roman"/>
          <w:sz w:val="24"/>
          <w:lang w:val="uk-UA"/>
        </w:rPr>
      </w:pPr>
      <w:r w:rsidRPr="00170A2B">
        <w:rPr>
          <w:rFonts w:ascii="Times New Roman" w:hAnsi="Times New Roman" w:cs="Times New Roman"/>
          <w:sz w:val="24"/>
          <w:lang w:val="uk-UA"/>
        </w:rPr>
        <w:t xml:space="preserve">4. </w:t>
      </w:r>
      <w:r w:rsidR="00FC6E3A" w:rsidRPr="00170A2B">
        <w:rPr>
          <w:rFonts w:ascii="Times New Roman" w:hAnsi="Times New Roman" w:cs="Times New Roman"/>
          <w:sz w:val="24"/>
          <w:lang w:val="uk-UA"/>
        </w:rPr>
        <w:t xml:space="preserve">Хто був митрополитом Української греко-католицької церкви на початку </w:t>
      </w:r>
      <w:r w:rsidR="00206D29" w:rsidRPr="00170A2B">
        <w:rPr>
          <w:rFonts w:ascii="Times New Roman" w:hAnsi="Times New Roman" w:cs="Times New Roman"/>
          <w:sz w:val="24"/>
          <w:lang w:val="uk-UA"/>
        </w:rPr>
        <w:t xml:space="preserve">ХХ </w:t>
      </w:r>
      <w:r w:rsidR="00FC6E3A" w:rsidRPr="00170A2B">
        <w:rPr>
          <w:rFonts w:ascii="Times New Roman" w:hAnsi="Times New Roman" w:cs="Times New Roman"/>
          <w:sz w:val="24"/>
          <w:lang w:val="uk-UA"/>
        </w:rPr>
        <w:t xml:space="preserve">ст.? </w:t>
      </w:r>
    </w:p>
    <w:p w:rsidR="001E5CA4" w:rsidRPr="00170A2B" w:rsidRDefault="001E5CA4" w:rsidP="00206D29">
      <w:pPr>
        <w:spacing w:after="0"/>
        <w:ind w:left="-76"/>
        <w:rPr>
          <w:rFonts w:ascii="Times New Roman" w:hAnsi="Times New Roman" w:cs="Times New Roman"/>
          <w:sz w:val="24"/>
          <w:lang w:val="uk-UA"/>
        </w:rPr>
      </w:pPr>
    </w:p>
    <w:p w:rsidR="00206D29" w:rsidRPr="00170A2B" w:rsidRDefault="00206D29" w:rsidP="00206D29">
      <w:pPr>
        <w:pStyle w:val="a3"/>
        <w:numPr>
          <w:ilvl w:val="0"/>
          <w:numId w:val="4"/>
        </w:numPr>
        <w:spacing w:line="240" w:lineRule="auto"/>
        <w:ind w:left="284" w:hanging="284"/>
        <w:rPr>
          <w:rFonts w:ascii="Times New Roman" w:hAnsi="Times New Roman" w:cs="Times New Roman"/>
          <w:sz w:val="24"/>
          <w:lang w:val="uk-UA"/>
        </w:rPr>
      </w:pPr>
      <w:r w:rsidRPr="00170A2B">
        <w:rPr>
          <w:rFonts w:ascii="Times New Roman" w:hAnsi="Times New Roman" w:cs="Times New Roman"/>
          <w:sz w:val="24"/>
          <w:lang w:val="uk-UA"/>
        </w:rPr>
        <w:t>А. Шептицький ;</w:t>
      </w:r>
    </w:p>
    <w:tbl>
      <w:tblPr>
        <w:tblStyle w:val="a6"/>
        <w:tblpPr w:leftFromText="180" w:rightFromText="180" w:vertAnchor="text" w:horzAnchor="margin" w:tblpXSpec="right" w:tblpY="41"/>
        <w:tblW w:w="0" w:type="auto"/>
        <w:tblLook w:val="04A0" w:firstRow="1" w:lastRow="0" w:firstColumn="1" w:lastColumn="0" w:noHBand="0" w:noVBand="1"/>
      </w:tblPr>
      <w:tblGrid>
        <w:gridCol w:w="425"/>
        <w:gridCol w:w="425"/>
        <w:gridCol w:w="426"/>
        <w:gridCol w:w="414"/>
      </w:tblGrid>
      <w:tr w:rsidR="00751E0E" w:rsidTr="00751E0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751E0E" w:rsidRDefault="00751E0E" w:rsidP="00751E0E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751E0E" w:rsidRDefault="00751E0E" w:rsidP="00751E0E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751E0E" w:rsidRDefault="00751E0E" w:rsidP="00751E0E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751E0E" w:rsidRDefault="00751E0E" w:rsidP="00751E0E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Г</w:t>
            </w:r>
          </w:p>
        </w:tc>
      </w:tr>
      <w:tr w:rsidR="00751E0E" w:rsidTr="00751E0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E0E" w:rsidRDefault="00751E0E" w:rsidP="00751E0E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E0E" w:rsidRDefault="00751E0E" w:rsidP="00751E0E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E0E" w:rsidRDefault="00751E0E" w:rsidP="00751E0E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E0E" w:rsidRDefault="00751E0E" w:rsidP="00751E0E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:rsidR="00206D29" w:rsidRPr="00170A2B" w:rsidRDefault="00206D29" w:rsidP="00206D29">
      <w:pPr>
        <w:pStyle w:val="a3"/>
        <w:numPr>
          <w:ilvl w:val="0"/>
          <w:numId w:val="4"/>
        </w:numPr>
        <w:spacing w:line="240" w:lineRule="auto"/>
        <w:ind w:left="284" w:hanging="284"/>
        <w:rPr>
          <w:rFonts w:ascii="Times New Roman" w:hAnsi="Times New Roman" w:cs="Times New Roman"/>
          <w:sz w:val="24"/>
          <w:lang w:val="uk-UA"/>
        </w:rPr>
      </w:pPr>
      <w:r w:rsidRPr="00170A2B">
        <w:rPr>
          <w:rFonts w:ascii="Times New Roman" w:hAnsi="Times New Roman" w:cs="Times New Roman"/>
          <w:sz w:val="24"/>
          <w:lang w:val="uk-UA"/>
        </w:rPr>
        <w:t xml:space="preserve">І. </w:t>
      </w:r>
      <w:proofErr w:type="spellStart"/>
      <w:r w:rsidRPr="00170A2B">
        <w:rPr>
          <w:rFonts w:ascii="Times New Roman" w:hAnsi="Times New Roman" w:cs="Times New Roman"/>
          <w:sz w:val="24"/>
          <w:lang w:val="uk-UA"/>
        </w:rPr>
        <w:t>Боберський</w:t>
      </w:r>
      <w:proofErr w:type="spellEnd"/>
      <w:r w:rsidRPr="00170A2B">
        <w:rPr>
          <w:rFonts w:ascii="Times New Roman" w:hAnsi="Times New Roman" w:cs="Times New Roman"/>
          <w:sz w:val="24"/>
          <w:lang w:val="uk-UA"/>
        </w:rPr>
        <w:t xml:space="preserve">; </w:t>
      </w:r>
    </w:p>
    <w:p w:rsidR="00206D29" w:rsidRPr="00170A2B" w:rsidRDefault="00206D29" w:rsidP="00206D29">
      <w:pPr>
        <w:pStyle w:val="a3"/>
        <w:numPr>
          <w:ilvl w:val="0"/>
          <w:numId w:val="4"/>
        </w:numPr>
        <w:spacing w:line="240" w:lineRule="auto"/>
        <w:ind w:left="284" w:hanging="284"/>
        <w:rPr>
          <w:rFonts w:ascii="Times New Roman" w:hAnsi="Times New Roman" w:cs="Times New Roman"/>
          <w:sz w:val="24"/>
          <w:lang w:val="uk-UA"/>
        </w:rPr>
      </w:pPr>
      <w:r w:rsidRPr="00170A2B">
        <w:rPr>
          <w:rFonts w:ascii="Times New Roman" w:hAnsi="Times New Roman" w:cs="Times New Roman"/>
          <w:sz w:val="24"/>
          <w:lang w:val="uk-UA"/>
        </w:rPr>
        <w:t xml:space="preserve">К. </w:t>
      </w:r>
      <w:proofErr w:type="spellStart"/>
      <w:r w:rsidRPr="00170A2B">
        <w:rPr>
          <w:rFonts w:ascii="Times New Roman" w:hAnsi="Times New Roman" w:cs="Times New Roman"/>
          <w:sz w:val="24"/>
          <w:lang w:val="uk-UA"/>
        </w:rPr>
        <w:t>Трильовський</w:t>
      </w:r>
      <w:proofErr w:type="spellEnd"/>
      <w:r w:rsidRPr="00170A2B">
        <w:rPr>
          <w:rFonts w:ascii="Times New Roman" w:hAnsi="Times New Roman" w:cs="Times New Roman"/>
          <w:sz w:val="24"/>
          <w:lang w:val="uk-UA"/>
        </w:rPr>
        <w:t xml:space="preserve">; </w:t>
      </w:r>
    </w:p>
    <w:p w:rsidR="00206D29" w:rsidRPr="00751E0E" w:rsidRDefault="00206D29" w:rsidP="00206D29">
      <w:pPr>
        <w:pStyle w:val="a3"/>
        <w:numPr>
          <w:ilvl w:val="0"/>
          <w:numId w:val="4"/>
        </w:numPr>
        <w:spacing w:line="240" w:lineRule="auto"/>
        <w:ind w:left="284" w:hanging="284"/>
        <w:rPr>
          <w:rFonts w:ascii="Times New Roman" w:hAnsi="Times New Roman" w:cs="Times New Roman"/>
          <w:sz w:val="24"/>
          <w:lang w:val="uk-UA"/>
        </w:rPr>
      </w:pPr>
      <w:r w:rsidRPr="00170A2B">
        <w:rPr>
          <w:rFonts w:ascii="Times New Roman" w:hAnsi="Times New Roman" w:cs="Times New Roman"/>
          <w:sz w:val="24"/>
          <w:lang w:val="uk-UA"/>
        </w:rPr>
        <w:t xml:space="preserve">Є. </w:t>
      </w:r>
      <w:proofErr w:type="spellStart"/>
      <w:r w:rsidRPr="00170A2B">
        <w:rPr>
          <w:rFonts w:ascii="Times New Roman" w:hAnsi="Times New Roman" w:cs="Times New Roman"/>
          <w:sz w:val="24"/>
          <w:lang w:val="uk-UA"/>
        </w:rPr>
        <w:t>Петрушевич</w:t>
      </w:r>
      <w:proofErr w:type="spellEnd"/>
      <w:r w:rsidRPr="00170A2B">
        <w:rPr>
          <w:rFonts w:ascii="Times New Roman" w:hAnsi="Times New Roman" w:cs="Times New Roman"/>
          <w:sz w:val="24"/>
          <w:lang w:val="uk-UA"/>
        </w:rPr>
        <w:t xml:space="preserve">. </w:t>
      </w:r>
      <w:r w:rsidRPr="00751E0E">
        <w:rPr>
          <w:rFonts w:ascii="Times New Roman" w:hAnsi="Times New Roman" w:cs="Times New Roman"/>
          <w:sz w:val="24"/>
          <w:lang w:val="uk-UA"/>
        </w:rPr>
        <w:br w:type="page"/>
      </w:r>
    </w:p>
    <w:p w:rsidR="001B7A9F" w:rsidRPr="00170A2B" w:rsidRDefault="001B7A9F" w:rsidP="00206D29">
      <w:pPr>
        <w:spacing w:line="240" w:lineRule="auto"/>
        <w:rPr>
          <w:rFonts w:ascii="Times New Roman" w:hAnsi="Times New Roman" w:cs="Times New Roman"/>
          <w:sz w:val="24"/>
          <w:lang w:val="uk-UA"/>
        </w:rPr>
      </w:pPr>
      <w:r w:rsidRPr="00170A2B">
        <w:rPr>
          <w:rFonts w:ascii="Times New Roman" w:hAnsi="Times New Roman" w:cs="Times New Roman"/>
          <w:sz w:val="24"/>
          <w:lang w:val="uk-UA"/>
        </w:rPr>
        <w:lastRenderedPageBreak/>
        <w:t xml:space="preserve">5. </w:t>
      </w:r>
      <w:r w:rsidR="00206D29" w:rsidRPr="00170A2B">
        <w:rPr>
          <w:rFonts w:ascii="Times New Roman" w:hAnsi="Times New Roman" w:cs="Times New Roman"/>
          <w:sz w:val="24"/>
          <w:lang w:val="uk-UA"/>
        </w:rPr>
        <w:t xml:space="preserve">На картосхемі позначено територію, що була охоплена антикріпосницьким селянським рухом у 1813— 1835 рр. під проводом: </w:t>
      </w:r>
    </w:p>
    <w:tbl>
      <w:tblPr>
        <w:tblStyle w:val="a6"/>
        <w:tblpPr w:leftFromText="180" w:rightFromText="180" w:vertAnchor="text" w:horzAnchor="page" w:tblpX="8878" w:tblpY="2301"/>
        <w:tblW w:w="0" w:type="auto"/>
        <w:tblLook w:val="04A0" w:firstRow="1" w:lastRow="0" w:firstColumn="1" w:lastColumn="0" w:noHBand="0" w:noVBand="1"/>
      </w:tblPr>
      <w:tblGrid>
        <w:gridCol w:w="425"/>
        <w:gridCol w:w="425"/>
        <w:gridCol w:w="426"/>
        <w:gridCol w:w="414"/>
      </w:tblGrid>
      <w:tr w:rsidR="00751E0E" w:rsidTr="00751E0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751E0E" w:rsidRDefault="00751E0E" w:rsidP="00751E0E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751E0E" w:rsidRDefault="00751E0E" w:rsidP="00751E0E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751E0E" w:rsidRDefault="00751E0E" w:rsidP="00751E0E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751E0E" w:rsidRDefault="00751E0E" w:rsidP="00751E0E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Г</w:t>
            </w:r>
          </w:p>
        </w:tc>
      </w:tr>
      <w:tr w:rsidR="00751E0E" w:rsidTr="00751E0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E0E" w:rsidRDefault="00751E0E" w:rsidP="00751E0E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E0E" w:rsidRDefault="00751E0E" w:rsidP="00751E0E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E0E" w:rsidRDefault="00751E0E" w:rsidP="00751E0E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E0E" w:rsidRDefault="00751E0E" w:rsidP="00751E0E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:rsidR="00206D29" w:rsidRPr="00170A2B" w:rsidRDefault="00206D29" w:rsidP="00206D29">
      <w:pPr>
        <w:spacing w:line="240" w:lineRule="auto"/>
        <w:rPr>
          <w:rFonts w:ascii="Times New Roman" w:hAnsi="Times New Roman" w:cs="Times New Roman"/>
          <w:sz w:val="24"/>
          <w:lang w:val="uk-UA"/>
        </w:rPr>
      </w:pPr>
      <w:r w:rsidRPr="00170A2B">
        <w:rPr>
          <w:noProof/>
          <w:lang w:eastAsia="ru-RU"/>
        </w:rPr>
        <w:drawing>
          <wp:inline distT="0" distB="0" distL="0" distR="0" wp14:anchorId="025DAF63" wp14:editId="5F1E21C2">
            <wp:extent cx="2647950" cy="1978524"/>
            <wp:effectExtent l="0" t="0" r="0" b="3175"/>
            <wp:docPr id="5" name="Рисунок 5" descr="Українські землі у складі Російської імперії наприкінці XVIII - у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Українські землі у складі Російської імперії наприкінці XVIII - у ..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892" cy="1978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A9F" w:rsidRPr="00170A2B" w:rsidRDefault="001B7A9F" w:rsidP="001B7A9F">
      <w:pPr>
        <w:tabs>
          <w:tab w:val="left" w:pos="3544"/>
        </w:tabs>
        <w:spacing w:after="0" w:line="240" w:lineRule="auto"/>
        <w:rPr>
          <w:rFonts w:ascii="Times New Roman" w:hAnsi="Times New Roman" w:cs="Times New Roman"/>
          <w:sz w:val="24"/>
          <w:lang w:val="uk-UA"/>
        </w:rPr>
      </w:pPr>
      <w:r w:rsidRPr="00170A2B">
        <w:rPr>
          <w:rFonts w:ascii="Times New Roman" w:hAnsi="Times New Roman" w:cs="Times New Roman"/>
          <w:sz w:val="24"/>
          <w:lang w:val="uk-UA"/>
        </w:rPr>
        <w:t xml:space="preserve">А. </w:t>
      </w:r>
      <w:r w:rsidR="00206D29" w:rsidRPr="00170A2B">
        <w:rPr>
          <w:rFonts w:ascii="Times New Roman" w:hAnsi="Times New Roman" w:cs="Times New Roman"/>
          <w:sz w:val="24"/>
          <w:lang w:val="uk-UA"/>
        </w:rPr>
        <w:t>У. Кармалюка;</w:t>
      </w:r>
      <w:r w:rsidRPr="00170A2B">
        <w:rPr>
          <w:rFonts w:ascii="Times New Roman" w:hAnsi="Times New Roman" w:cs="Times New Roman"/>
          <w:sz w:val="24"/>
          <w:lang w:val="uk-UA"/>
        </w:rPr>
        <w:tab/>
        <w:t xml:space="preserve">Б. </w:t>
      </w:r>
      <w:r w:rsidR="00206D29" w:rsidRPr="00170A2B">
        <w:rPr>
          <w:rFonts w:ascii="Times New Roman" w:hAnsi="Times New Roman" w:cs="Times New Roman"/>
          <w:sz w:val="24"/>
          <w:lang w:val="uk-UA"/>
        </w:rPr>
        <w:t>О. Довбуша;</w:t>
      </w:r>
    </w:p>
    <w:p w:rsidR="00751E0E" w:rsidRPr="00170A2B" w:rsidRDefault="001B7A9F" w:rsidP="001B7A9F">
      <w:pPr>
        <w:tabs>
          <w:tab w:val="left" w:pos="3544"/>
        </w:tabs>
        <w:spacing w:line="240" w:lineRule="auto"/>
        <w:rPr>
          <w:rFonts w:ascii="Times New Roman" w:hAnsi="Times New Roman" w:cs="Times New Roman"/>
          <w:sz w:val="24"/>
          <w:lang w:val="uk-UA"/>
        </w:rPr>
      </w:pPr>
      <w:r w:rsidRPr="00170A2B">
        <w:rPr>
          <w:rFonts w:ascii="Times New Roman" w:hAnsi="Times New Roman" w:cs="Times New Roman"/>
          <w:sz w:val="24"/>
          <w:lang w:val="uk-UA"/>
        </w:rPr>
        <w:t xml:space="preserve">В. </w:t>
      </w:r>
      <w:r w:rsidR="00206D29" w:rsidRPr="00170A2B">
        <w:rPr>
          <w:rFonts w:ascii="Times New Roman" w:hAnsi="Times New Roman" w:cs="Times New Roman"/>
          <w:sz w:val="24"/>
          <w:lang w:val="uk-UA"/>
        </w:rPr>
        <w:t>Л. Кобилиці</w:t>
      </w:r>
      <w:r w:rsidRPr="00170A2B">
        <w:rPr>
          <w:rFonts w:ascii="Times New Roman" w:hAnsi="Times New Roman" w:cs="Times New Roman"/>
          <w:sz w:val="24"/>
          <w:lang w:val="uk-UA"/>
        </w:rPr>
        <w:t>;</w:t>
      </w:r>
      <w:r w:rsidR="004759DB" w:rsidRPr="00170A2B">
        <w:rPr>
          <w:rFonts w:ascii="Times New Roman" w:hAnsi="Times New Roman" w:cs="Times New Roman"/>
          <w:sz w:val="24"/>
          <w:lang w:val="uk-UA"/>
        </w:rPr>
        <w:t xml:space="preserve"> </w:t>
      </w:r>
      <w:r w:rsidRPr="00170A2B">
        <w:rPr>
          <w:rFonts w:ascii="Times New Roman" w:hAnsi="Times New Roman" w:cs="Times New Roman"/>
          <w:sz w:val="24"/>
          <w:lang w:val="uk-UA"/>
        </w:rPr>
        <w:tab/>
        <w:t xml:space="preserve">Г. </w:t>
      </w:r>
      <w:r w:rsidR="00206D29" w:rsidRPr="00170A2B">
        <w:rPr>
          <w:rFonts w:ascii="Times New Roman" w:hAnsi="Times New Roman" w:cs="Times New Roman"/>
          <w:sz w:val="24"/>
          <w:lang w:val="uk-UA"/>
        </w:rPr>
        <w:t>М. Залізняка.</w:t>
      </w:r>
    </w:p>
    <w:p w:rsidR="004759DB" w:rsidRPr="00170A2B" w:rsidRDefault="004759DB" w:rsidP="001B7A9F">
      <w:pPr>
        <w:tabs>
          <w:tab w:val="left" w:pos="3544"/>
        </w:tabs>
        <w:spacing w:line="240" w:lineRule="auto"/>
        <w:rPr>
          <w:rFonts w:ascii="Times New Roman" w:hAnsi="Times New Roman" w:cs="Times New Roman"/>
          <w:sz w:val="24"/>
          <w:lang w:val="uk-UA"/>
        </w:rPr>
      </w:pPr>
    </w:p>
    <w:p w:rsidR="001B7A9F" w:rsidRPr="00170A2B" w:rsidRDefault="001B7A9F" w:rsidP="001B7A9F">
      <w:pPr>
        <w:spacing w:after="0"/>
        <w:rPr>
          <w:rFonts w:ascii="Times New Roman" w:hAnsi="Times New Roman" w:cs="Times New Roman"/>
          <w:sz w:val="24"/>
          <w:lang w:val="uk-UA"/>
        </w:rPr>
      </w:pPr>
      <w:r w:rsidRPr="00170A2B">
        <w:rPr>
          <w:rFonts w:ascii="Times New Roman" w:hAnsi="Times New Roman" w:cs="Times New Roman"/>
          <w:sz w:val="24"/>
          <w:lang w:val="uk-UA"/>
        </w:rPr>
        <w:t xml:space="preserve">6. </w:t>
      </w:r>
      <w:r w:rsidR="00206D29" w:rsidRPr="00170A2B">
        <w:rPr>
          <w:rFonts w:ascii="Times New Roman" w:hAnsi="Times New Roman" w:cs="Times New Roman"/>
          <w:sz w:val="24"/>
          <w:lang w:val="uk-UA"/>
        </w:rPr>
        <w:t>«</w:t>
      </w:r>
      <w:proofErr w:type="spellStart"/>
      <w:r w:rsidR="00206D29" w:rsidRPr="00170A2B">
        <w:rPr>
          <w:rFonts w:ascii="Times New Roman" w:hAnsi="Times New Roman" w:cs="Times New Roman"/>
          <w:sz w:val="24"/>
          <w:lang w:val="uk-UA"/>
        </w:rPr>
        <w:t>Запорожье</w:t>
      </w:r>
      <w:proofErr w:type="spellEnd"/>
      <w:r w:rsidR="00206D29" w:rsidRPr="00170A2B">
        <w:rPr>
          <w:rFonts w:ascii="Times New Roman" w:hAnsi="Times New Roman" w:cs="Times New Roman"/>
          <w:sz w:val="24"/>
          <w:lang w:val="uk-UA"/>
        </w:rPr>
        <w:t xml:space="preserve"> в статках </w:t>
      </w:r>
      <w:proofErr w:type="spellStart"/>
      <w:r w:rsidR="00206D29" w:rsidRPr="00170A2B">
        <w:rPr>
          <w:rFonts w:ascii="Times New Roman" w:hAnsi="Times New Roman" w:cs="Times New Roman"/>
          <w:sz w:val="24"/>
          <w:lang w:val="uk-UA"/>
        </w:rPr>
        <w:t>старины</w:t>
      </w:r>
      <w:proofErr w:type="spellEnd"/>
      <w:r w:rsidR="00206D29" w:rsidRPr="00170A2B">
        <w:rPr>
          <w:rFonts w:ascii="Times New Roman" w:hAnsi="Times New Roman" w:cs="Times New Roman"/>
          <w:sz w:val="24"/>
          <w:lang w:val="uk-UA"/>
        </w:rPr>
        <w:t xml:space="preserve"> и </w:t>
      </w:r>
      <w:proofErr w:type="spellStart"/>
      <w:r w:rsidR="00206D29" w:rsidRPr="00170A2B">
        <w:rPr>
          <w:rFonts w:ascii="Times New Roman" w:hAnsi="Times New Roman" w:cs="Times New Roman"/>
          <w:sz w:val="24"/>
          <w:lang w:val="uk-UA"/>
        </w:rPr>
        <w:t>преданьях</w:t>
      </w:r>
      <w:proofErr w:type="spellEnd"/>
      <w:r w:rsidR="00206D29" w:rsidRPr="00170A2B">
        <w:rPr>
          <w:rFonts w:ascii="Times New Roman" w:hAnsi="Times New Roman" w:cs="Times New Roman"/>
          <w:sz w:val="24"/>
          <w:lang w:val="uk-UA"/>
        </w:rPr>
        <w:t xml:space="preserve"> </w:t>
      </w:r>
      <w:proofErr w:type="spellStart"/>
      <w:r w:rsidR="00206D29" w:rsidRPr="00170A2B">
        <w:rPr>
          <w:rFonts w:ascii="Times New Roman" w:hAnsi="Times New Roman" w:cs="Times New Roman"/>
          <w:sz w:val="24"/>
          <w:lang w:val="uk-UA"/>
        </w:rPr>
        <w:t>народа</w:t>
      </w:r>
      <w:proofErr w:type="spellEnd"/>
      <w:r w:rsidR="00206D29" w:rsidRPr="00170A2B">
        <w:rPr>
          <w:rFonts w:ascii="Times New Roman" w:hAnsi="Times New Roman" w:cs="Times New Roman"/>
          <w:sz w:val="24"/>
          <w:lang w:val="uk-UA"/>
        </w:rPr>
        <w:t>», «</w:t>
      </w:r>
      <w:proofErr w:type="spellStart"/>
      <w:r w:rsidR="00206D29" w:rsidRPr="00170A2B">
        <w:rPr>
          <w:rFonts w:ascii="Times New Roman" w:hAnsi="Times New Roman" w:cs="Times New Roman"/>
          <w:sz w:val="24"/>
          <w:lang w:val="uk-UA"/>
        </w:rPr>
        <w:t>История</w:t>
      </w:r>
      <w:proofErr w:type="spellEnd"/>
      <w:r w:rsidR="00206D29" w:rsidRPr="00170A2B">
        <w:rPr>
          <w:rFonts w:ascii="Times New Roman" w:hAnsi="Times New Roman" w:cs="Times New Roman"/>
          <w:sz w:val="24"/>
          <w:lang w:val="uk-UA"/>
        </w:rPr>
        <w:t xml:space="preserve"> </w:t>
      </w:r>
      <w:proofErr w:type="spellStart"/>
      <w:r w:rsidR="00206D29" w:rsidRPr="00170A2B">
        <w:rPr>
          <w:rFonts w:ascii="Times New Roman" w:hAnsi="Times New Roman" w:cs="Times New Roman"/>
          <w:sz w:val="24"/>
          <w:lang w:val="uk-UA"/>
        </w:rPr>
        <w:t>запорожских</w:t>
      </w:r>
      <w:proofErr w:type="spellEnd"/>
      <w:r w:rsidR="00206D29" w:rsidRPr="00170A2B">
        <w:rPr>
          <w:rFonts w:ascii="Times New Roman" w:hAnsi="Times New Roman" w:cs="Times New Roman"/>
          <w:sz w:val="24"/>
          <w:lang w:val="uk-UA"/>
        </w:rPr>
        <w:t xml:space="preserve"> </w:t>
      </w:r>
      <w:proofErr w:type="spellStart"/>
      <w:r w:rsidR="00206D29" w:rsidRPr="00170A2B">
        <w:rPr>
          <w:rFonts w:ascii="Times New Roman" w:hAnsi="Times New Roman" w:cs="Times New Roman"/>
          <w:sz w:val="24"/>
          <w:lang w:val="uk-UA"/>
        </w:rPr>
        <w:t>казаков</w:t>
      </w:r>
      <w:proofErr w:type="spellEnd"/>
      <w:r w:rsidR="00206D29" w:rsidRPr="00170A2B">
        <w:rPr>
          <w:rFonts w:ascii="Times New Roman" w:hAnsi="Times New Roman" w:cs="Times New Roman"/>
          <w:sz w:val="24"/>
          <w:lang w:val="uk-UA"/>
        </w:rPr>
        <w:t xml:space="preserve">», «По </w:t>
      </w:r>
      <w:proofErr w:type="spellStart"/>
      <w:r w:rsidR="00206D29" w:rsidRPr="00170A2B">
        <w:rPr>
          <w:rFonts w:ascii="Times New Roman" w:hAnsi="Times New Roman" w:cs="Times New Roman"/>
          <w:sz w:val="24"/>
          <w:lang w:val="uk-UA"/>
        </w:rPr>
        <w:t>следам</w:t>
      </w:r>
      <w:proofErr w:type="spellEnd"/>
      <w:r w:rsidR="00206D29" w:rsidRPr="00170A2B">
        <w:rPr>
          <w:rFonts w:ascii="Times New Roman" w:hAnsi="Times New Roman" w:cs="Times New Roman"/>
          <w:sz w:val="24"/>
          <w:lang w:val="uk-UA"/>
        </w:rPr>
        <w:t xml:space="preserve"> </w:t>
      </w:r>
      <w:proofErr w:type="spellStart"/>
      <w:r w:rsidR="00206D29" w:rsidRPr="00170A2B">
        <w:rPr>
          <w:rFonts w:ascii="Times New Roman" w:hAnsi="Times New Roman" w:cs="Times New Roman"/>
          <w:sz w:val="24"/>
          <w:lang w:val="uk-UA"/>
        </w:rPr>
        <w:t>запорожцев</w:t>
      </w:r>
      <w:proofErr w:type="spellEnd"/>
      <w:r w:rsidR="00206D29" w:rsidRPr="00170A2B">
        <w:rPr>
          <w:rFonts w:ascii="Times New Roman" w:hAnsi="Times New Roman" w:cs="Times New Roman"/>
          <w:sz w:val="24"/>
          <w:lang w:val="uk-UA"/>
        </w:rPr>
        <w:t xml:space="preserve">» - це наукові праці: </w:t>
      </w:r>
    </w:p>
    <w:p w:rsidR="001B7A9F" w:rsidRPr="00170A2B" w:rsidRDefault="00206D29" w:rsidP="001B7A9F">
      <w:pPr>
        <w:pStyle w:val="a3"/>
        <w:numPr>
          <w:ilvl w:val="0"/>
          <w:numId w:val="5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lang w:val="uk-UA"/>
        </w:rPr>
      </w:pPr>
      <w:r w:rsidRPr="00170A2B">
        <w:rPr>
          <w:rFonts w:ascii="Times New Roman" w:hAnsi="Times New Roman" w:cs="Times New Roman"/>
          <w:sz w:val="24"/>
          <w:lang w:val="uk-UA"/>
        </w:rPr>
        <w:t>Д. Багалія</w:t>
      </w:r>
      <w:r w:rsidR="001B7A9F" w:rsidRPr="00170A2B">
        <w:rPr>
          <w:rFonts w:ascii="Times New Roman" w:hAnsi="Times New Roman" w:cs="Times New Roman"/>
          <w:sz w:val="24"/>
          <w:lang w:val="uk-UA"/>
        </w:rPr>
        <w:t>;</w:t>
      </w:r>
      <w:r w:rsidRPr="00170A2B">
        <w:rPr>
          <w:rFonts w:ascii="Times New Roman" w:hAnsi="Times New Roman" w:cs="Times New Roman"/>
          <w:sz w:val="24"/>
          <w:lang w:val="uk-UA"/>
        </w:rPr>
        <w:t xml:space="preserve"> </w:t>
      </w:r>
    </w:p>
    <w:tbl>
      <w:tblPr>
        <w:tblStyle w:val="a6"/>
        <w:tblpPr w:leftFromText="180" w:rightFromText="180" w:vertAnchor="text" w:horzAnchor="page" w:tblpX="8908" w:tblpYSpec="center"/>
        <w:tblW w:w="0" w:type="auto"/>
        <w:tblLook w:val="04A0" w:firstRow="1" w:lastRow="0" w:firstColumn="1" w:lastColumn="0" w:noHBand="0" w:noVBand="1"/>
      </w:tblPr>
      <w:tblGrid>
        <w:gridCol w:w="425"/>
        <w:gridCol w:w="425"/>
        <w:gridCol w:w="426"/>
        <w:gridCol w:w="414"/>
      </w:tblGrid>
      <w:tr w:rsidR="00751E0E" w:rsidTr="00751E0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751E0E" w:rsidRDefault="00751E0E" w:rsidP="00751E0E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751E0E" w:rsidRDefault="00751E0E" w:rsidP="00751E0E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751E0E" w:rsidRDefault="00751E0E" w:rsidP="00751E0E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751E0E" w:rsidRDefault="00751E0E" w:rsidP="00751E0E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Г</w:t>
            </w:r>
          </w:p>
        </w:tc>
      </w:tr>
      <w:tr w:rsidR="00751E0E" w:rsidTr="00751E0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E0E" w:rsidRDefault="00751E0E" w:rsidP="00751E0E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E0E" w:rsidRDefault="00751E0E" w:rsidP="00751E0E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E0E" w:rsidRDefault="00751E0E" w:rsidP="00751E0E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E0E" w:rsidRDefault="00751E0E" w:rsidP="00751E0E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:rsidR="001B7A9F" w:rsidRPr="00170A2B" w:rsidRDefault="001B7A9F" w:rsidP="001B7A9F">
      <w:pPr>
        <w:pStyle w:val="a3"/>
        <w:numPr>
          <w:ilvl w:val="0"/>
          <w:numId w:val="5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lang w:val="uk-UA"/>
        </w:rPr>
      </w:pPr>
      <w:r w:rsidRPr="00170A2B">
        <w:rPr>
          <w:rFonts w:ascii="Times New Roman" w:hAnsi="Times New Roman" w:cs="Times New Roman"/>
          <w:sz w:val="24"/>
          <w:lang w:val="uk-UA"/>
        </w:rPr>
        <w:t xml:space="preserve">М. </w:t>
      </w:r>
      <w:r w:rsidR="00206D29" w:rsidRPr="00170A2B">
        <w:rPr>
          <w:rFonts w:ascii="Times New Roman" w:hAnsi="Times New Roman" w:cs="Times New Roman"/>
          <w:sz w:val="24"/>
          <w:lang w:val="uk-UA"/>
        </w:rPr>
        <w:t>Грушевського</w:t>
      </w:r>
      <w:r w:rsidRPr="00170A2B">
        <w:rPr>
          <w:rFonts w:ascii="Times New Roman" w:hAnsi="Times New Roman" w:cs="Times New Roman"/>
          <w:sz w:val="24"/>
          <w:lang w:val="uk-UA"/>
        </w:rPr>
        <w:t>;</w:t>
      </w:r>
    </w:p>
    <w:p w:rsidR="001B7A9F" w:rsidRPr="00170A2B" w:rsidRDefault="001B7A9F" w:rsidP="001B7A9F">
      <w:pPr>
        <w:pStyle w:val="a3"/>
        <w:numPr>
          <w:ilvl w:val="0"/>
          <w:numId w:val="5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lang w:val="uk-UA"/>
        </w:rPr>
      </w:pPr>
      <w:r w:rsidRPr="00170A2B">
        <w:rPr>
          <w:rFonts w:ascii="Times New Roman" w:hAnsi="Times New Roman" w:cs="Times New Roman"/>
          <w:sz w:val="24"/>
          <w:lang w:val="uk-UA"/>
        </w:rPr>
        <w:t>Д. Яворницьк</w:t>
      </w:r>
      <w:r w:rsidR="00206D29" w:rsidRPr="00170A2B">
        <w:rPr>
          <w:rFonts w:ascii="Times New Roman" w:hAnsi="Times New Roman" w:cs="Times New Roman"/>
          <w:sz w:val="24"/>
          <w:lang w:val="uk-UA"/>
        </w:rPr>
        <w:t>ого</w:t>
      </w:r>
      <w:r w:rsidRPr="00170A2B">
        <w:rPr>
          <w:rFonts w:ascii="Times New Roman" w:hAnsi="Times New Roman" w:cs="Times New Roman"/>
          <w:sz w:val="24"/>
          <w:lang w:val="uk-UA"/>
        </w:rPr>
        <w:t>;</w:t>
      </w:r>
    </w:p>
    <w:p w:rsidR="00751E0E" w:rsidRPr="00170A2B" w:rsidRDefault="001B7A9F" w:rsidP="001B7A9F">
      <w:pPr>
        <w:pStyle w:val="a3"/>
        <w:numPr>
          <w:ilvl w:val="0"/>
          <w:numId w:val="5"/>
        </w:numPr>
        <w:spacing w:line="240" w:lineRule="auto"/>
        <w:ind w:left="284" w:hanging="284"/>
        <w:rPr>
          <w:rFonts w:ascii="Times New Roman" w:hAnsi="Times New Roman" w:cs="Times New Roman"/>
          <w:sz w:val="24"/>
          <w:lang w:val="uk-UA"/>
        </w:rPr>
      </w:pPr>
      <w:r w:rsidRPr="00170A2B">
        <w:rPr>
          <w:rFonts w:ascii="Times New Roman" w:hAnsi="Times New Roman" w:cs="Times New Roman"/>
          <w:sz w:val="24"/>
          <w:lang w:val="uk-UA"/>
        </w:rPr>
        <w:t xml:space="preserve">А. </w:t>
      </w:r>
      <w:r w:rsidR="00206D29" w:rsidRPr="00170A2B">
        <w:rPr>
          <w:rFonts w:ascii="Times New Roman" w:hAnsi="Times New Roman" w:cs="Times New Roman"/>
          <w:sz w:val="24"/>
          <w:lang w:val="uk-UA"/>
        </w:rPr>
        <w:t>Кримського</w:t>
      </w:r>
      <w:r w:rsidRPr="00170A2B">
        <w:rPr>
          <w:rFonts w:ascii="Times New Roman" w:hAnsi="Times New Roman" w:cs="Times New Roman"/>
          <w:sz w:val="24"/>
          <w:lang w:val="uk-UA"/>
        </w:rPr>
        <w:t>.</w:t>
      </w:r>
    </w:p>
    <w:p w:rsidR="004759DB" w:rsidRPr="00170A2B" w:rsidRDefault="004759DB" w:rsidP="00751E0E">
      <w:pPr>
        <w:pStyle w:val="a3"/>
        <w:spacing w:line="240" w:lineRule="auto"/>
        <w:ind w:left="284"/>
        <w:rPr>
          <w:rFonts w:ascii="Times New Roman" w:hAnsi="Times New Roman" w:cs="Times New Roman"/>
          <w:sz w:val="24"/>
          <w:lang w:val="uk-UA"/>
        </w:rPr>
      </w:pPr>
    </w:p>
    <w:p w:rsidR="00206D29" w:rsidRPr="00170A2B" w:rsidRDefault="001B7A9F" w:rsidP="001B7A9F">
      <w:pPr>
        <w:spacing w:after="0"/>
        <w:rPr>
          <w:rFonts w:ascii="Times New Roman" w:hAnsi="Times New Roman" w:cs="Times New Roman"/>
          <w:sz w:val="24"/>
          <w:lang w:val="uk-UA"/>
        </w:rPr>
      </w:pPr>
      <w:r w:rsidRPr="00170A2B">
        <w:rPr>
          <w:rFonts w:ascii="Times New Roman" w:hAnsi="Times New Roman" w:cs="Times New Roman"/>
          <w:sz w:val="24"/>
          <w:lang w:val="uk-UA"/>
        </w:rPr>
        <w:t xml:space="preserve">7. </w:t>
      </w:r>
      <w:r w:rsidR="00206D29" w:rsidRPr="00170A2B">
        <w:rPr>
          <w:rFonts w:ascii="Times New Roman" w:hAnsi="Times New Roman" w:cs="Times New Roman"/>
          <w:sz w:val="24"/>
          <w:lang w:val="uk-UA"/>
        </w:rPr>
        <w:t xml:space="preserve">Для характеристики якого явища, поширеного на західноукраїнських землях, кінця ХІХ — початку ХХ ст. можна використати зображене рекламне оголошення? </w:t>
      </w:r>
    </w:p>
    <w:tbl>
      <w:tblPr>
        <w:tblStyle w:val="a6"/>
        <w:tblpPr w:leftFromText="180" w:rightFromText="180" w:vertAnchor="text" w:horzAnchor="margin" w:tblpXSpec="right" w:tblpY="1308"/>
        <w:tblW w:w="0" w:type="auto"/>
        <w:tblLook w:val="04A0" w:firstRow="1" w:lastRow="0" w:firstColumn="1" w:lastColumn="0" w:noHBand="0" w:noVBand="1"/>
      </w:tblPr>
      <w:tblGrid>
        <w:gridCol w:w="425"/>
        <w:gridCol w:w="425"/>
        <w:gridCol w:w="426"/>
        <w:gridCol w:w="414"/>
      </w:tblGrid>
      <w:tr w:rsidR="00751E0E" w:rsidTr="00751E0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751E0E" w:rsidRDefault="00751E0E" w:rsidP="00751E0E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751E0E" w:rsidRDefault="00751E0E" w:rsidP="00751E0E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751E0E" w:rsidRDefault="00751E0E" w:rsidP="00751E0E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751E0E" w:rsidRDefault="00751E0E" w:rsidP="00751E0E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Г</w:t>
            </w:r>
          </w:p>
        </w:tc>
      </w:tr>
      <w:tr w:rsidR="00751E0E" w:rsidTr="00751E0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E0E" w:rsidRDefault="00751E0E" w:rsidP="00751E0E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E0E" w:rsidRDefault="00751E0E" w:rsidP="00751E0E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E0E" w:rsidRDefault="00751E0E" w:rsidP="00751E0E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E0E" w:rsidRDefault="00751E0E" w:rsidP="00751E0E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:rsidR="00751E0E" w:rsidRPr="00170A2B" w:rsidRDefault="00206D29" w:rsidP="001B7A9F">
      <w:pPr>
        <w:spacing w:after="0"/>
        <w:rPr>
          <w:rFonts w:ascii="Times New Roman" w:hAnsi="Times New Roman" w:cs="Times New Roman"/>
          <w:sz w:val="24"/>
          <w:lang w:val="uk-UA"/>
        </w:rPr>
      </w:pPr>
      <w:r w:rsidRPr="00170A2B">
        <w:rPr>
          <w:noProof/>
          <w:lang w:eastAsia="ru-RU"/>
        </w:rPr>
        <w:drawing>
          <wp:inline distT="0" distB="0" distL="0" distR="0" wp14:anchorId="24882AFF" wp14:editId="16E6430B">
            <wp:extent cx="4114799" cy="1436633"/>
            <wp:effectExtent l="0" t="0" r="635" b="0"/>
            <wp:docPr id="6" name="Рисунок 6" descr="Результати тестування – сайт ЗНО.Освіта.U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Результати тестування – сайт ЗНО.Освіта.U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2063" cy="14356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6D29" w:rsidRPr="00170A2B" w:rsidRDefault="00206D29" w:rsidP="001B7A9F">
      <w:pPr>
        <w:spacing w:after="0"/>
        <w:rPr>
          <w:rFonts w:ascii="Times New Roman" w:hAnsi="Times New Roman" w:cs="Times New Roman"/>
          <w:sz w:val="24"/>
          <w:lang w:val="uk-UA"/>
        </w:rPr>
      </w:pPr>
    </w:p>
    <w:p w:rsidR="00206D29" w:rsidRPr="00170A2B" w:rsidRDefault="00206D29" w:rsidP="00206D29">
      <w:pPr>
        <w:pStyle w:val="a3"/>
        <w:numPr>
          <w:ilvl w:val="0"/>
          <w:numId w:val="18"/>
        </w:numPr>
        <w:spacing w:after="0"/>
        <w:ind w:left="284" w:hanging="284"/>
        <w:rPr>
          <w:rFonts w:ascii="Times New Roman" w:hAnsi="Times New Roman" w:cs="Times New Roman"/>
          <w:sz w:val="24"/>
          <w:lang w:val="uk-UA"/>
        </w:rPr>
      </w:pPr>
      <w:r w:rsidRPr="00170A2B">
        <w:rPr>
          <w:rFonts w:ascii="Times New Roman" w:hAnsi="Times New Roman" w:cs="Times New Roman"/>
          <w:sz w:val="24"/>
          <w:lang w:val="uk-UA"/>
        </w:rPr>
        <w:t>репатріація;</w:t>
      </w:r>
    </w:p>
    <w:p w:rsidR="00206D29" w:rsidRPr="00170A2B" w:rsidRDefault="00206D29" w:rsidP="00206D29">
      <w:pPr>
        <w:pStyle w:val="a3"/>
        <w:numPr>
          <w:ilvl w:val="0"/>
          <w:numId w:val="18"/>
        </w:numPr>
        <w:spacing w:after="0"/>
        <w:ind w:left="284" w:hanging="284"/>
        <w:rPr>
          <w:rFonts w:ascii="Times New Roman" w:hAnsi="Times New Roman" w:cs="Times New Roman"/>
          <w:sz w:val="24"/>
          <w:lang w:val="uk-UA"/>
        </w:rPr>
      </w:pPr>
      <w:r w:rsidRPr="00170A2B">
        <w:rPr>
          <w:rFonts w:ascii="Times New Roman" w:hAnsi="Times New Roman" w:cs="Times New Roman"/>
          <w:sz w:val="24"/>
          <w:lang w:val="uk-UA"/>
        </w:rPr>
        <w:t xml:space="preserve">еміграція; </w:t>
      </w:r>
    </w:p>
    <w:p w:rsidR="00206D29" w:rsidRPr="00170A2B" w:rsidRDefault="00206D29" w:rsidP="00206D29">
      <w:pPr>
        <w:pStyle w:val="a3"/>
        <w:numPr>
          <w:ilvl w:val="0"/>
          <w:numId w:val="18"/>
        </w:numPr>
        <w:spacing w:after="0"/>
        <w:ind w:left="284" w:hanging="284"/>
        <w:rPr>
          <w:rFonts w:ascii="Times New Roman" w:hAnsi="Times New Roman" w:cs="Times New Roman"/>
          <w:sz w:val="24"/>
          <w:lang w:val="uk-UA"/>
        </w:rPr>
      </w:pPr>
      <w:r w:rsidRPr="00170A2B">
        <w:rPr>
          <w:rFonts w:ascii="Times New Roman" w:hAnsi="Times New Roman" w:cs="Times New Roman"/>
          <w:sz w:val="24"/>
          <w:lang w:val="uk-UA"/>
        </w:rPr>
        <w:t xml:space="preserve">депортація; </w:t>
      </w:r>
    </w:p>
    <w:p w:rsidR="004759DB" w:rsidRPr="00170A2B" w:rsidRDefault="00206D29" w:rsidP="00206D29">
      <w:pPr>
        <w:pStyle w:val="a3"/>
        <w:numPr>
          <w:ilvl w:val="0"/>
          <w:numId w:val="18"/>
        </w:numPr>
        <w:spacing w:after="0"/>
        <w:ind w:left="284" w:hanging="284"/>
        <w:rPr>
          <w:rFonts w:ascii="Times New Roman" w:hAnsi="Times New Roman" w:cs="Times New Roman"/>
          <w:sz w:val="24"/>
          <w:lang w:val="uk-UA"/>
        </w:rPr>
      </w:pPr>
      <w:r w:rsidRPr="00170A2B">
        <w:rPr>
          <w:rFonts w:ascii="Times New Roman" w:hAnsi="Times New Roman" w:cs="Times New Roman"/>
          <w:sz w:val="24"/>
          <w:lang w:val="uk-UA"/>
        </w:rPr>
        <w:t>евакуація.</w:t>
      </w:r>
    </w:p>
    <w:p w:rsidR="00751E0E" w:rsidRDefault="00751E0E" w:rsidP="000C0FB1">
      <w:pPr>
        <w:jc w:val="center"/>
        <w:rPr>
          <w:rFonts w:ascii="Times New Roman" w:hAnsi="Times New Roman" w:cs="Times New Roman"/>
          <w:sz w:val="24"/>
          <w:lang w:val="uk-UA"/>
        </w:rPr>
      </w:pPr>
    </w:p>
    <w:p w:rsidR="00751E0E" w:rsidRDefault="00751E0E" w:rsidP="000C0FB1">
      <w:pPr>
        <w:jc w:val="center"/>
        <w:rPr>
          <w:rFonts w:ascii="Times New Roman" w:hAnsi="Times New Roman" w:cs="Times New Roman"/>
          <w:sz w:val="24"/>
          <w:lang w:val="uk-UA"/>
        </w:rPr>
      </w:pPr>
    </w:p>
    <w:p w:rsidR="00751E0E" w:rsidRDefault="00751E0E" w:rsidP="000C0FB1">
      <w:pPr>
        <w:jc w:val="center"/>
        <w:rPr>
          <w:rFonts w:ascii="Times New Roman" w:hAnsi="Times New Roman" w:cs="Times New Roman"/>
          <w:sz w:val="24"/>
          <w:lang w:val="uk-UA"/>
        </w:rPr>
      </w:pPr>
    </w:p>
    <w:p w:rsidR="00751E0E" w:rsidRDefault="00751E0E" w:rsidP="000C0FB1">
      <w:pPr>
        <w:jc w:val="center"/>
        <w:rPr>
          <w:rFonts w:ascii="Times New Roman" w:hAnsi="Times New Roman" w:cs="Times New Roman"/>
          <w:sz w:val="24"/>
          <w:lang w:val="uk-UA"/>
        </w:rPr>
      </w:pPr>
    </w:p>
    <w:p w:rsidR="00751E0E" w:rsidRDefault="00751E0E" w:rsidP="000C0FB1">
      <w:pPr>
        <w:jc w:val="center"/>
        <w:rPr>
          <w:rFonts w:ascii="Times New Roman" w:hAnsi="Times New Roman" w:cs="Times New Roman"/>
          <w:sz w:val="24"/>
          <w:lang w:val="uk-UA"/>
        </w:rPr>
      </w:pPr>
    </w:p>
    <w:p w:rsidR="009054BE" w:rsidRPr="00170A2B" w:rsidRDefault="001B7A9F" w:rsidP="000C0FB1">
      <w:pPr>
        <w:jc w:val="center"/>
        <w:rPr>
          <w:rFonts w:ascii="Times New Roman" w:hAnsi="Times New Roman" w:cs="Times New Roman"/>
          <w:sz w:val="24"/>
          <w:lang w:val="uk-UA"/>
        </w:rPr>
      </w:pPr>
      <w:r w:rsidRPr="00170A2B">
        <w:rPr>
          <w:rFonts w:ascii="Times New Roman" w:hAnsi="Times New Roman" w:cs="Times New Roman"/>
          <w:sz w:val="24"/>
          <w:lang w:val="uk-UA"/>
        </w:rPr>
        <w:lastRenderedPageBreak/>
        <w:t xml:space="preserve">ЗАВДАННЯ НА ВСТАНОВЛЕННЯ ВІДПОВІДНОСТІ (8 </w:t>
      </w:r>
      <w:r w:rsidR="00AF3941" w:rsidRPr="00170A2B">
        <w:rPr>
          <w:rFonts w:ascii="Times New Roman" w:hAnsi="Times New Roman" w:cs="Times New Roman"/>
          <w:sz w:val="24"/>
          <w:lang w:val="uk-UA"/>
        </w:rPr>
        <w:t>балів</w:t>
      </w:r>
      <w:r w:rsidRPr="00170A2B">
        <w:rPr>
          <w:rFonts w:ascii="Times New Roman" w:hAnsi="Times New Roman" w:cs="Times New Roman"/>
          <w:sz w:val="24"/>
          <w:lang w:val="uk-UA"/>
        </w:rPr>
        <w:t>)</w:t>
      </w:r>
    </w:p>
    <w:p w:rsidR="004204AB" w:rsidRPr="00170A2B" w:rsidRDefault="009054BE" w:rsidP="000C0FB1">
      <w:pPr>
        <w:rPr>
          <w:rFonts w:ascii="Times New Roman" w:hAnsi="Times New Roman" w:cs="Times New Roman"/>
          <w:sz w:val="24"/>
          <w:lang w:val="uk-UA"/>
        </w:rPr>
      </w:pPr>
      <w:r w:rsidRPr="00170A2B">
        <w:rPr>
          <w:rFonts w:ascii="Times New Roman" w:hAnsi="Times New Roman" w:cs="Times New Roman"/>
          <w:sz w:val="24"/>
          <w:lang w:val="uk-UA"/>
        </w:rPr>
        <w:t xml:space="preserve">1. </w:t>
      </w:r>
      <w:r w:rsidR="000C0FB1" w:rsidRPr="00170A2B">
        <w:rPr>
          <w:rFonts w:ascii="Times New Roman" w:hAnsi="Times New Roman" w:cs="Times New Roman"/>
          <w:sz w:val="24"/>
          <w:lang w:val="uk-UA"/>
        </w:rPr>
        <w:t xml:space="preserve">Установіть відповідність між подіями та наслідками.. </w:t>
      </w:r>
    </w:p>
    <w:tbl>
      <w:tblPr>
        <w:tblStyle w:val="a6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5245"/>
        <w:gridCol w:w="2126"/>
      </w:tblGrid>
      <w:tr w:rsidR="00D95DAB" w:rsidRPr="00170A2B" w:rsidTr="00D95DAB">
        <w:trPr>
          <w:trHeight w:val="2484"/>
        </w:trPr>
        <w:tc>
          <w:tcPr>
            <w:tcW w:w="2376" w:type="dxa"/>
          </w:tcPr>
          <w:p w:rsidR="000C0FB1" w:rsidRPr="00170A2B" w:rsidRDefault="00D95DAB" w:rsidP="00D95DAB">
            <w:pPr>
              <w:rPr>
                <w:rFonts w:ascii="Times New Roman" w:hAnsi="Times New Roman" w:cs="Times New Roman"/>
                <w:sz w:val="24"/>
                <w:lang w:val="uk-UA"/>
              </w:rPr>
            </w:pPr>
            <w:r w:rsidRPr="00170A2B">
              <w:rPr>
                <w:rFonts w:ascii="Times New Roman" w:hAnsi="Times New Roman" w:cs="Times New Roman"/>
                <w:sz w:val="24"/>
                <w:lang w:val="uk-UA"/>
              </w:rPr>
              <w:t xml:space="preserve">1. </w:t>
            </w:r>
            <w:r w:rsidR="000C0FB1" w:rsidRPr="00170A2B">
              <w:rPr>
                <w:rFonts w:ascii="Times New Roman" w:hAnsi="Times New Roman" w:cs="Times New Roman"/>
                <w:sz w:val="24"/>
                <w:lang w:val="uk-UA"/>
              </w:rPr>
              <w:t>Видання Валуєвського циркуляру 1863 р.</w:t>
            </w:r>
          </w:p>
          <w:p w:rsidR="00D95DAB" w:rsidRPr="00170A2B" w:rsidRDefault="00D95DAB" w:rsidP="00D95DAB">
            <w:pPr>
              <w:rPr>
                <w:rFonts w:ascii="Times New Roman" w:hAnsi="Times New Roman" w:cs="Times New Roman"/>
                <w:sz w:val="24"/>
                <w:lang w:val="uk-UA"/>
              </w:rPr>
            </w:pPr>
            <w:r w:rsidRPr="00170A2B">
              <w:rPr>
                <w:rFonts w:ascii="Times New Roman" w:hAnsi="Times New Roman" w:cs="Times New Roman"/>
                <w:sz w:val="24"/>
                <w:lang w:val="uk-UA"/>
              </w:rPr>
              <w:t xml:space="preserve">2. </w:t>
            </w:r>
            <w:r w:rsidR="000C0FB1" w:rsidRPr="00170A2B">
              <w:rPr>
                <w:rFonts w:ascii="Times New Roman" w:hAnsi="Times New Roman" w:cs="Times New Roman"/>
                <w:sz w:val="24"/>
                <w:lang w:val="uk-UA"/>
              </w:rPr>
              <w:t xml:space="preserve">Революція 1848 — 1849 </w:t>
            </w:r>
            <w:proofErr w:type="spellStart"/>
            <w:r w:rsidR="000C0FB1" w:rsidRPr="00170A2B">
              <w:rPr>
                <w:rFonts w:ascii="Times New Roman" w:hAnsi="Times New Roman" w:cs="Times New Roman"/>
                <w:sz w:val="24"/>
                <w:lang w:val="uk-UA"/>
              </w:rPr>
              <w:t>рр</w:t>
            </w:r>
            <w:proofErr w:type="spellEnd"/>
            <w:r w:rsidR="000C0FB1" w:rsidRPr="00170A2B">
              <w:rPr>
                <w:rFonts w:ascii="Times New Roman" w:hAnsi="Times New Roman" w:cs="Times New Roman"/>
                <w:sz w:val="24"/>
                <w:lang w:val="uk-UA"/>
              </w:rPr>
              <w:t xml:space="preserve"> </w:t>
            </w:r>
          </w:p>
          <w:p w:rsidR="00D95DAB" w:rsidRPr="00170A2B" w:rsidRDefault="00D95DAB" w:rsidP="00D95DAB">
            <w:pPr>
              <w:rPr>
                <w:rFonts w:ascii="Times New Roman" w:hAnsi="Times New Roman" w:cs="Times New Roman"/>
                <w:sz w:val="24"/>
                <w:lang w:val="uk-UA"/>
              </w:rPr>
            </w:pPr>
            <w:r w:rsidRPr="00170A2B">
              <w:rPr>
                <w:rFonts w:ascii="Times New Roman" w:hAnsi="Times New Roman" w:cs="Times New Roman"/>
                <w:sz w:val="24"/>
                <w:lang w:val="uk-UA"/>
              </w:rPr>
              <w:t xml:space="preserve">3. </w:t>
            </w:r>
            <w:r w:rsidR="000C0FB1" w:rsidRPr="00170A2B">
              <w:rPr>
                <w:rFonts w:ascii="Times New Roman" w:hAnsi="Times New Roman" w:cs="Times New Roman"/>
                <w:sz w:val="24"/>
                <w:lang w:val="uk-UA"/>
              </w:rPr>
              <w:t xml:space="preserve">Кримська війна 1853 — 1856 рр. </w:t>
            </w:r>
          </w:p>
          <w:p w:rsidR="00D95DAB" w:rsidRPr="00170A2B" w:rsidRDefault="00D95DAB" w:rsidP="000C0FB1">
            <w:pPr>
              <w:rPr>
                <w:rFonts w:ascii="Times New Roman" w:hAnsi="Times New Roman" w:cs="Times New Roman"/>
                <w:sz w:val="24"/>
                <w:lang w:val="uk-UA"/>
              </w:rPr>
            </w:pPr>
            <w:r w:rsidRPr="00170A2B">
              <w:rPr>
                <w:rFonts w:ascii="Times New Roman" w:hAnsi="Times New Roman" w:cs="Times New Roman"/>
                <w:sz w:val="24"/>
                <w:lang w:val="uk-UA"/>
              </w:rPr>
              <w:t xml:space="preserve">4. </w:t>
            </w:r>
            <w:r w:rsidR="000C0FB1" w:rsidRPr="00170A2B">
              <w:rPr>
                <w:rFonts w:ascii="Times New Roman" w:hAnsi="Times New Roman" w:cs="Times New Roman"/>
                <w:sz w:val="24"/>
                <w:lang w:val="uk-UA"/>
              </w:rPr>
              <w:t xml:space="preserve">Видання Емського указу 1876 р. </w:t>
            </w:r>
          </w:p>
        </w:tc>
        <w:tc>
          <w:tcPr>
            <w:tcW w:w="5245" w:type="dxa"/>
          </w:tcPr>
          <w:p w:rsidR="00D95DAB" w:rsidRPr="00170A2B" w:rsidRDefault="00D95DAB" w:rsidP="00C163B5">
            <w:pPr>
              <w:rPr>
                <w:rFonts w:ascii="Times New Roman" w:hAnsi="Times New Roman" w:cs="Times New Roman"/>
                <w:sz w:val="24"/>
                <w:lang w:val="uk-UA"/>
              </w:rPr>
            </w:pPr>
            <w:r w:rsidRPr="00170A2B">
              <w:rPr>
                <w:rFonts w:ascii="Times New Roman" w:hAnsi="Times New Roman" w:cs="Times New Roman"/>
                <w:sz w:val="24"/>
                <w:lang w:val="uk-UA"/>
              </w:rPr>
              <w:t xml:space="preserve">А. </w:t>
            </w:r>
            <w:r w:rsidR="000C0FB1" w:rsidRPr="00170A2B">
              <w:rPr>
                <w:rFonts w:ascii="Times New Roman" w:hAnsi="Times New Roman" w:cs="Times New Roman"/>
                <w:sz w:val="24"/>
                <w:lang w:val="uk-UA"/>
              </w:rPr>
              <w:t xml:space="preserve">Набуття першого досвіду парламентської діяльності </w:t>
            </w:r>
          </w:p>
          <w:p w:rsidR="00D95DAB" w:rsidRPr="00170A2B" w:rsidRDefault="00D95DAB" w:rsidP="00C163B5">
            <w:pPr>
              <w:rPr>
                <w:rFonts w:ascii="Times New Roman" w:hAnsi="Times New Roman" w:cs="Times New Roman"/>
                <w:sz w:val="24"/>
                <w:lang w:val="uk-UA"/>
              </w:rPr>
            </w:pPr>
            <w:r w:rsidRPr="00170A2B">
              <w:rPr>
                <w:rFonts w:ascii="Times New Roman" w:hAnsi="Times New Roman" w:cs="Times New Roman"/>
                <w:sz w:val="24"/>
                <w:lang w:val="uk-UA"/>
              </w:rPr>
              <w:t xml:space="preserve">Б. </w:t>
            </w:r>
            <w:r w:rsidR="000C0FB1" w:rsidRPr="00170A2B">
              <w:rPr>
                <w:rFonts w:ascii="Times New Roman" w:hAnsi="Times New Roman" w:cs="Times New Roman"/>
                <w:sz w:val="24"/>
                <w:lang w:val="uk-UA"/>
              </w:rPr>
              <w:t>Перетворення Галичини на «Український П’ємонт»</w:t>
            </w:r>
          </w:p>
          <w:p w:rsidR="00D95DAB" w:rsidRPr="00170A2B" w:rsidRDefault="00D95DAB" w:rsidP="00C163B5">
            <w:pPr>
              <w:rPr>
                <w:rFonts w:ascii="Times New Roman" w:hAnsi="Times New Roman" w:cs="Times New Roman"/>
                <w:sz w:val="24"/>
                <w:lang w:val="uk-UA"/>
              </w:rPr>
            </w:pPr>
            <w:r w:rsidRPr="00170A2B">
              <w:rPr>
                <w:rFonts w:ascii="Times New Roman" w:hAnsi="Times New Roman" w:cs="Times New Roman"/>
                <w:sz w:val="24"/>
                <w:lang w:val="uk-UA"/>
              </w:rPr>
              <w:t xml:space="preserve">В. </w:t>
            </w:r>
            <w:r w:rsidR="000C0FB1" w:rsidRPr="00170A2B">
              <w:rPr>
                <w:rFonts w:ascii="Times New Roman" w:hAnsi="Times New Roman" w:cs="Times New Roman"/>
                <w:sz w:val="24"/>
                <w:lang w:val="uk-UA"/>
              </w:rPr>
              <w:t xml:space="preserve">Активізація антикріпосницьких селянських рухів в Україні </w:t>
            </w:r>
          </w:p>
          <w:p w:rsidR="000C0FB1" w:rsidRPr="00170A2B" w:rsidRDefault="00D95DAB" w:rsidP="000C0FB1">
            <w:pPr>
              <w:rPr>
                <w:rFonts w:ascii="Times New Roman" w:hAnsi="Times New Roman" w:cs="Times New Roman"/>
                <w:sz w:val="24"/>
                <w:lang w:val="uk-UA"/>
              </w:rPr>
            </w:pPr>
            <w:r w:rsidRPr="00170A2B">
              <w:rPr>
                <w:rFonts w:ascii="Times New Roman" w:hAnsi="Times New Roman" w:cs="Times New Roman"/>
                <w:sz w:val="24"/>
                <w:lang w:val="uk-UA"/>
              </w:rPr>
              <w:t xml:space="preserve">Г. </w:t>
            </w:r>
            <w:r w:rsidR="000C0FB1" w:rsidRPr="00170A2B">
              <w:rPr>
                <w:rFonts w:ascii="Times New Roman" w:hAnsi="Times New Roman" w:cs="Times New Roman"/>
                <w:sz w:val="24"/>
                <w:lang w:val="uk-UA"/>
              </w:rPr>
              <w:t xml:space="preserve">Заборона діяльності українських політичних партій </w:t>
            </w:r>
          </w:p>
          <w:p w:rsidR="00D95DAB" w:rsidRPr="00170A2B" w:rsidRDefault="00D95DAB" w:rsidP="000C0FB1">
            <w:pPr>
              <w:rPr>
                <w:rFonts w:ascii="Times New Roman" w:hAnsi="Times New Roman" w:cs="Times New Roman"/>
                <w:sz w:val="24"/>
                <w:lang w:val="uk-UA"/>
              </w:rPr>
            </w:pPr>
            <w:r w:rsidRPr="00170A2B">
              <w:rPr>
                <w:rFonts w:ascii="Times New Roman" w:hAnsi="Times New Roman" w:cs="Times New Roman"/>
                <w:sz w:val="24"/>
                <w:lang w:val="uk-UA"/>
              </w:rPr>
              <w:t xml:space="preserve">Д. </w:t>
            </w:r>
            <w:r w:rsidR="000C0FB1" w:rsidRPr="00170A2B">
              <w:rPr>
                <w:rFonts w:ascii="Times New Roman" w:hAnsi="Times New Roman" w:cs="Times New Roman"/>
                <w:sz w:val="24"/>
                <w:lang w:val="uk-UA"/>
              </w:rPr>
              <w:t xml:space="preserve">Закриття недільних шкіл, розпуск громад </w:t>
            </w:r>
          </w:p>
        </w:tc>
        <w:tc>
          <w:tcPr>
            <w:tcW w:w="2126" w:type="dxa"/>
          </w:tcPr>
          <w:tbl>
            <w:tblPr>
              <w:tblStyle w:val="a6"/>
              <w:tblpPr w:leftFromText="180" w:rightFromText="180" w:horzAnchor="margin" w:tblpXSpec="center" w:tblpY="690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36"/>
              <w:gridCol w:w="361"/>
              <w:gridCol w:w="331"/>
              <w:gridCol w:w="350"/>
              <w:gridCol w:w="332"/>
              <w:gridCol w:w="353"/>
            </w:tblGrid>
            <w:tr w:rsidR="00D95DAB" w:rsidRPr="00170A2B" w:rsidTr="00D95DAB">
              <w:tc>
                <w:tcPr>
                  <w:tcW w:w="336" w:type="dxa"/>
                  <w:shd w:val="clear" w:color="auto" w:fill="8DB3E2" w:themeFill="text2" w:themeFillTint="66"/>
                </w:tcPr>
                <w:p w:rsidR="00D95DAB" w:rsidRPr="00170A2B" w:rsidRDefault="00D95DAB" w:rsidP="00AF3941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170A2B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с</w:t>
                  </w:r>
                </w:p>
              </w:tc>
              <w:tc>
                <w:tcPr>
                  <w:tcW w:w="361" w:type="dxa"/>
                  <w:shd w:val="clear" w:color="auto" w:fill="8DB3E2" w:themeFill="text2" w:themeFillTint="66"/>
                </w:tcPr>
                <w:p w:rsidR="00D95DAB" w:rsidRPr="00170A2B" w:rsidRDefault="00D95DAB" w:rsidP="00AF3941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170A2B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А</w:t>
                  </w:r>
                </w:p>
              </w:tc>
              <w:tc>
                <w:tcPr>
                  <w:tcW w:w="331" w:type="dxa"/>
                  <w:shd w:val="clear" w:color="auto" w:fill="8DB3E2" w:themeFill="text2" w:themeFillTint="66"/>
                </w:tcPr>
                <w:p w:rsidR="00D95DAB" w:rsidRPr="00170A2B" w:rsidRDefault="00D95DAB" w:rsidP="00AF3941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170A2B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Б</w:t>
                  </w:r>
                </w:p>
              </w:tc>
              <w:tc>
                <w:tcPr>
                  <w:tcW w:w="350" w:type="dxa"/>
                  <w:shd w:val="clear" w:color="auto" w:fill="8DB3E2" w:themeFill="text2" w:themeFillTint="66"/>
                </w:tcPr>
                <w:p w:rsidR="00D95DAB" w:rsidRPr="00170A2B" w:rsidRDefault="00D95DAB" w:rsidP="00AF3941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170A2B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В</w:t>
                  </w:r>
                </w:p>
              </w:tc>
              <w:tc>
                <w:tcPr>
                  <w:tcW w:w="332" w:type="dxa"/>
                  <w:shd w:val="clear" w:color="auto" w:fill="8DB3E2" w:themeFill="text2" w:themeFillTint="66"/>
                </w:tcPr>
                <w:p w:rsidR="00D95DAB" w:rsidRPr="00170A2B" w:rsidRDefault="00D95DAB" w:rsidP="00AF3941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170A2B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Г</w:t>
                  </w:r>
                </w:p>
              </w:tc>
              <w:tc>
                <w:tcPr>
                  <w:tcW w:w="353" w:type="dxa"/>
                  <w:shd w:val="clear" w:color="auto" w:fill="8DB3E2" w:themeFill="text2" w:themeFillTint="66"/>
                </w:tcPr>
                <w:p w:rsidR="00D95DAB" w:rsidRPr="00170A2B" w:rsidRDefault="00D95DAB" w:rsidP="00AF3941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170A2B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Д</w:t>
                  </w:r>
                </w:p>
              </w:tc>
            </w:tr>
            <w:tr w:rsidR="00D95DAB" w:rsidRPr="00170A2B" w:rsidTr="00D95DAB">
              <w:tc>
                <w:tcPr>
                  <w:tcW w:w="336" w:type="dxa"/>
                  <w:shd w:val="clear" w:color="auto" w:fill="8DB3E2" w:themeFill="text2" w:themeFillTint="66"/>
                </w:tcPr>
                <w:p w:rsidR="00D95DAB" w:rsidRPr="00170A2B" w:rsidRDefault="00D95DAB" w:rsidP="00AF3941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70A2B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1</w:t>
                  </w:r>
                </w:p>
              </w:tc>
              <w:tc>
                <w:tcPr>
                  <w:tcW w:w="361" w:type="dxa"/>
                </w:tcPr>
                <w:p w:rsidR="00D95DAB" w:rsidRPr="00170A2B" w:rsidRDefault="00D95DAB" w:rsidP="00AF3941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31" w:type="dxa"/>
                </w:tcPr>
                <w:p w:rsidR="00D95DAB" w:rsidRPr="00170A2B" w:rsidRDefault="00D95DAB" w:rsidP="00AF3941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50" w:type="dxa"/>
                </w:tcPr>
                <w:p w:rsidR="00D95DAB" w:rsidRPr="00170A2B" w:rsidRDefault="00D95DAB" w:rsidP="00AF3941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32" w:type="dxa"/>
                </w:tcPr>
                <w:p w:rsidR="00D95DAB" w:rsidRPr="00170A2B" w:rsidRDefault="00D95DAB" w:rsidP="00AF3941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53" w:type="dxa"/>
                </w:tcPr>
                <w:p w:rsidR="00D95DAB" w:rsidRPr="00170A2B" w:rsidRDefault="00D95DAB" w:rsidP="00AF3941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D95DAB" w:rsidRPr="00170A2B" w:rsidTr="00D95DAB">
              <w:tc>
                <w:tcPr>
                  <w:tcW w:w="336" w:type="dxa"/>
                  <w:shd w:val="clear" w:color="auto" w:fill="8DB3E2" w:themeFill="text2" w:themeFillTint="66"/>
                </w:tcPr>
                <w:p w:rsidR="00D95DAB" w:rsidRPr="00170A2B" w:rsidRDefault="00D95DAB" w:rsidP="00AF3941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70A2B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2</w:t>
                  </w:r>
                </w:p>
              </w:tc>
              <w:tc>
                <w:tcPr>
                  <w:tcW w:w="361" w:type="dxa"/>
                </w:tcPr>
                <w:p w:rsidR="00D95DAB" w:rsidRPr="00170A2B" w:rsidRDefault="00D95DAB" w:rsidP="00AF3941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31" w:type="dxa"/>
                </w:tcPr>
                <w:p w:rsidR="00D95DAB" w:rsidRPr="00170A2B" w:rsidRDefault="00D95DAB" w:rsidP="00AF3941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50" w:type="dxa"/>
                </w:tcPr>
                <w:p w:rsidR="00D95DAB" w:rsidRPr="00170A2B" w:rsidRDefault="00D95DAB" w:rsidP="00AF3941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32" w:type="dxa"/>
                </w:tcPr>
                <w:p w:rsidR="00D95DAB" w:rsidRPr="00170A2B" w:rsidRDefault="00D95DAB" w:rsidP="00AF3941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53" w:type="dxa"/>
                </w:tcPr>
                <w:p w:rsidR="00D95DAB" w:rsidRPr="00170A2B" w:rsidRDefault="00D95DAB" w:rsidP="00AF3941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D95DAB" w:rsidRPr="00170A2B" w:rsidTr="00D95DAB">
              <w:tc>
                <w:tcPr>
                  <w:tcW w:w="336" w:type="dxa"/>
                  <w:shd w:val="clear" w:color="auto" w:fill="8DB3E2" w:themeFill="text2" w:themeFillTint="66"/>
                </w:tcPr>
                <w:p w:rsidR="00D95DAB" w:rsidRPr="00170A2B" w:rsidRDefault="00D95DAB" w:rsidP="00AF3941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70A2B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3</w:t>
                  </w:r>
                </w:p>
              </w:tc>
              <w:tc>
                <w:tcPr>
                  <w:tcW w:w="361" w:type="dxa"/>
                </w:tcPr>
                <w:p w:rsidR="00D95DAB" w:rsidRPr="00170A2B" w:rsidRDefault="00D95DAB" w:rsidP="00AF3941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31" w:type="dxa"/>
                </w:tcPr>
                <w:p w:rsidR="00D95DAB" w:rsidRPr="00170A2B" w:rsidRDefault="00D95DAB" w:rsidP="00AF3941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50" w:type="dxa"/>
                </w:tcPr>
                <w:p w:rsidR="00D95DAB" w:rsidRPr="00170A2B" w:rsidRDefault="00D95DAB" w:rsidP="00AF3941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32" w:type="dxa"/>
                </w:tcPr>
                <w:p w:rsidR="00D95DAB" w:rsidRPr="00170A2B" w:rsidRDefault="00D95DAB" w:rsidP="00AF3941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53" w:type="dxa"/>
                </w:tcPr>
                <w:p w:rsidR="00D95DAB" w:rsidRPr="00170A2B" w:rsidRDefault="00D95DAB" w:rsidP="00AF3941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D95DAB" w:rsidRPr="00170A2B" w:rsidTr="00D95DAB">
              <w:tc>
                <w:tcPr>
                  <w:tcW w:w="336" w:type="dxa"/>
                  <w:shd w:val="clear" w:color="auto" w:fill="8DB3E2" w:themeFill="text2" w:themeFillTint="66"/>
                </w:tcPr>
                <w:p w:rsidR="00D95DAB" w:rsidRPr="00170A2B" w:rsidRDefault="00D95DAB" w:rsidP="00AF3941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70A2B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4</w:t>
                  </w:r>
                </w:p>
              </w:tc>
              <w:tc>
                <w:tcPr>
                  <w:tcW w:w="361" w:type="dxa"/>
                </w:tcPr>
                <w:p w:rsidR="00D95DAB" w:rsidRPr="00170A2B" w:rsidRDefault="00D95DAB" w:rsidP="00AF3941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31" w:type="dxa"/>
                </w:tcPr>
                <w:p w:rsidR="00D95DAB" w:rsidRPr="00170A2B" w:rsidRDefault="00D95DAB" w:rsidP="00AF3941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50" w:type="dxa"/>
                </w:tcPr>
                <w:p w:rsidR="00D95DAB" w:rsidRPr="00170A2B" w:rsidRDefault="00D95DAB" w:rsidP="00AF3941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32" w:type="dxa"/>
                </w:tcPr>
                <w:p w:rsidR="00D95DAB" w:rsidRPr="00170A2B" w:rsidRDefault="00D95DAB" w:rsidP="00AF3941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53" w:type="dxa"/>
                </w:tcPr>
                <w:p w:rsidR="00D95DAB" w:rsidRPr="00170A2B" w:rsidRDefault="00D95DAB" w:rsidP="00AF3941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D95DAB" w:rsidRPr="00170A2B" w:rsidRDefault="00D95DAB" w:rsidP="00C163B5">
            <w:pPr>
              <w:pStyle w:val="a3"/>
              <w:ind w:left="459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</w:tr>
    </w:tbl>
    <w:p w:rsidR="004204AB" w:rsidRPr="00170A2B" w:rsidRDefault="009054BE" w:rsidP="000C0FB1">
      <w:pPr>
        <w:rPr>
          <w:rFonts w:ascii="Times New Roman" w:hAnsi="Times New Roman" w:cs="Times New Roman"/>
          <w:sz w:val="24"/>
          <w:lang w:val="uk-UA"/>
        </w:rPr>
      </w:pPr>
      <w:r w:rsidRPr="00170A2B">
        <w:rPr>
          <w:rFonts w:ascii="Times New Roman" w:hAnsi="Times New Roman" w:cs="Times New Roman"/>
          <w:sz w:val="24"/>
          <w:lang w:val="uk-UA"/>
        </w:rPr>
        <w:t xml:space="preserve">2. </w:t>
      </w:r>
      <w:r w:rsidR="000C0FB1" w:rsidRPr="00170A2B">
        <w:rPr>
          <w:rFonts w:ascii="Times New Roman" w:hAnsi="Times New Roman" w:cs="Times New Roman"/>
          <w:sz w:val="24"/>
          <w:lang w:val="uk-UA"/>
        </w:rPr>
        <w:t xml:space="preserve">Установіть відповідність між подіями першої половини ХІХ ст. і наслідками їх для українських земель. 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7"/>
        <w:gridCol w:w="5058"/>
        <w:gridCol w:w="2289"/>
      </w:tblGrid>
      <w:tr w:rsidR="00D95DAB" w:rsidRPr="00170A2B" w:rsidTr="00D95DAB">
        <w:trPr>
          <w:trHeight w:val="2248"/>
        </w:trPr>
        <w:tc>
          <w:tcPr>
            <w:tcW w:w="2518" w:type="dxa"/>
          </w:tcPr>
          <w:p w:rsidR="00D95DAB" w:rsidRPr="00170A2B" w:rsidRDefault="000C0FB1" w:rsidP="004204AB">
            <w:pPr>
              <w:pStyle w:val="a3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4"/>
                <w:lang w:val="uk-UA"/>
              </w:rPr>
            </w:pPr>
            <w:r w:rsidRPr="00170A2B">
              <w:rPr>
                <w:rFonts w:ascii="Times New Roman" w:hAnsi="Times New Roman" w:cs="Times New Roman"/>
                <w:sz w:val="24"/>
                <w:lang w:val="uk-UA"/>
              </w:rPr>
              <w:t xml:space="preserve">Російсько-французька війна </w:t>
            </w:r>
          </w:p>
          <w:p w:rsidR="00D95DAB" w:rsidRPr="00170A2B" w:rsidRDefault="000C0FB1" w:rsidP="004204AB">
            <w:pPr>
              <w:pStyle w:val="a3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4"/>
                <w:lang w:val="uk-UA"/>
              </w:rPr>
            </w:pPr>
            <w:r w:rsidRPr="00170A2B">
              <w:rPr>
                <w:rFonts w:ascii="Times New Roman" w:hAnsi="Times New Roman" w:cs="Times New Roman"/>
                <w:sz w:val="24"/>
                <w:lang w:val="uk-UA"/>
              </w:rPr>
              <w:t xml:space="preserve">Російсько-турецька війна </w:t>
            </w:r>
          </w:p>
          <w:p w:rsidR="00D95DAB" w:rsidRPr="00170A2B" w:rsidRDefault="000C0FB1" w:rsidP="004204AB">
            <w:pPr>
              <w:pStyle w:val="a3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4"/>
                <w:lang w:val="uk-UA"/>
              </w:rPr>
            </w:pPr>
            <w:r w:rsidRPr="00170A2B">
              <w:rPr>
                <w:rFonts w:ascii="Times New Roman" w:hAnsi="Times New Roman" w:cs="Times New Roman"/>
                <w:sz w:val="24"/>
                <w:lang w:val="uk-UA"/>
              </w:rPr>
              <w:t xml:space="preserve">Повстання Чернігівського полку </w:t>
            </w:r>
          </w:p>
          <w:p w:rsidR="00D95DAB" w:rsidRPr="00170A2B" w:rsidRDefault="000C0FB1" w:rsidP="000C0FB1">
            <w:pPr>
              <w:pStyle w:val="a3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4"/>
                <w:lang w:val="uk-UA"/>
              </w:rPr>
            </w:pPr>
            <w:r w:rsidRPr="00170A2B">
              <w:rPr>
                <w:rFonts w:ascii="Times New Roman" w:hAnsi="Times New Roman" w:cs="Times New Roman"/>
                <w:sz w:val="24"/>
                <w:lang w:val="uk-UA"/>
              </w:rPr>
              <w:t>«Весна народів»</w:t>
            </w:r>
          </w:p>
        </w:tc>
        <w:tc>
          <w:tcPr>
            <w:tcW w:w="5103" w:type="dxa"/>
          </w:tcPr>
          <w:p w:rsidR="00D95DAB" w:rsidRPr="00170A2B" w:rsidRDefault="000C0FB1" w:rsidP="004204AB">
            <w:pPr>
              <w:pStyle w:val="a3"/>
              <w:numPr>
                <w:ilvl w:val="0"/>
                <w:numId w:val="8"/>
              </w:numPr>
              <w:ind w:left="318" w:hanging="284"/>
              <w:rPr>
                <w:rFonts w:ascii="Times New Roman" w:hAnsi="Times New Roman" w:cs="Times New Roman"/>
                <w:sz w:val="24"/>
                <w:lang w:val="uk-UA"/>
              </w:rPr>
            </w:pPr>
            <w:r w:rsidRPr="00170A2B">
              <w:rPr>
                <w:rFonts w:ascii="Times New Roman" w:hAnsi="Times New Roman" w:cs="Times New Roman"/>
                <w:sz w:val="24"/>
                <w:lang w:val="uk-UA"/>
              </w:rPr>
              <w:t xml:space="preserve">Ліквідація Задунайської Січі </w:t>
            </w:r>
          </w:p>
          <w:p w:rsidR="000C0FB1" w:rsidRPr="00170A2B" w:rsidRDefault="000C0FB1" w:rsidP="004204AB">
            <w:pPr>
              <w:pStyle w:val="a3"/>
              <w:numPr>
                <w:ilvl w:val="0"/>
                <w:numId w:val="8"/>
              </w:numPr>
              <w:ind w:left="318" w:hanging="284"/>
              <w:rPr>
                <w:rFonts w:ascii="Times New Roman" w:hAnsi="Times New Roman" w:cs="Times New Roman"/>
                <w:sz w:val="24"/>
                <w:lang w:val="uk-UA"/>
              </w:rPr>
            </w:pPr>
            <w:r w:rsidRPr="00170A2B">
              <w:rPr>
                <w:rFonts w:ascii="Times New Roman" w:hAnsi="Times New Roman" w:cs="Times New Roman"/>
                <w:sz w:val="24"/>
                <w:lang w:val="uk-UA"/>
              </w:rPr>
              <w:t xml:space="preserve">Проведення інвентарної реформи на Правобережжі </w:t>
            </w:r>
          </w:p>
          <w:p w:rsidR="00D95DAB" w:rsidRPr="00170A2B" w:rsidRDefault="000C0FB1" w:rsidP="004204AB">
            <w:pPr>
              <w:pStyle w:val="a3"/>
              <w:numPr>
                <w:ilvl w:val="0"/>
                <w:numId w:val="8"/>
              </w:numPr>
              <w:ind w:left="318" w:hanging="284"/>
              <w:rPr>
                <w:rFonts w:ascii="Times New Roman" w:hAnsi="Times New Roman" w:cs="Times New Roman"/>
                <w:sz w:val="24"/>
                <w:lang w:val="uk-UA"/>
              </w:rPr>
            </w:pPr>
            <w:r w:rsidRPr="00170A2B">
              <w:rPr>
                <w:rFonts w:ascii="Times New Roman" w:hAnsi="Times New Roman" w:cs="Times New Roman"/>
                <w:sz w:val="24"/>
                <w:lang w:val="uk-UA"/>
              </w:rPr>
              <w:t xml:space="preserve">Створення воєнних поселень </w:t>
            </w:r>
          </w:p>
          <w:p w:rsidR="00D95DAB" w:rsidRPr="00170A2B" w:rsidRDefault="000C0FB1" w:rsidP="004204AB">
            <w:pPr>
              <w:pStyle w:val="a3"/>
              <w:numPr>
                <w:ilvl w:val="0"/>
                <w:numId w:val="8"/>
              </w:numPr>
              <w:ind w:left="318" w:hanging="284"/>
              <w:rPr>
                <w:rFonts w:ascii="Times New Roman" w:hAnsi="Times New Roman" w:cs="Times New Roman"/>
                <w:sz w:val="24"/>
                <w:lang w:val="uk-UA"/>
              </w:rPr>
            </w:pPr>
            <w:r w:rsidRPr="00170A2B">
              <w:rPr>
                <w:rFonts w:ascii="Times New Roman" w:hAnsi="Times New Roman" w:cs="Times New Roman"/>
                <w:sz w:val="24"/>
                <w:lang w:val="uk-UA"/>
              </w:rPr>
              <w:t xml:space="preserve">Розгром і придушення декабристського руху </w:t>
            </w:r>
          </w:p>
          <w:p w:rsidR="00D95DAB" w:rsidRPr="00170A2B" w:rsidRDefault="000C0FB1" w:rsidP="000C0FB1">
            <w:pPr>
              <w:pStyle w:val="a3"/>
              <w:numPr>
                <w:ilvl w:val="0"/>
                <w:numId w:val="8"/>
              </w:numPr>
              <w:ind w:left="318" w:hanging="284"/>
              <w:rPr>
                <w:rFonts w:ascii="Times New Roman" w:hAnsi="Times New Roman" w:cs="Times New Roman"/>
                <w:sz w:val="24"/>
                <w:lang w:val="uk-UA"/>
              </w:rPr>
            </w:pPr>
            <w:r w:rsidRPr="00170A2B">
              <w:rPr>
                <w:rFonts w:ascii="Times New Roman" w:hAnsi="Times New Roman" w:cs="Times New Roman"/>
                <w:sz w:val="24"/>
                <w:lang w:val="uk-UA"/>
              </w:rPr>
              <w:t xml:space="preserve">Арешт учасників Кирило-Мефодіївського братства </w:t>
            </w:r>
          </w:p>
        </w:tc>
        <w:tc>
          <w:tcPr>
            <w:tcW w:w="2233" w:type="dxa"/>
          </w:tcPr>
          <w:tbl>
            <w:tblPr>
              <w:tblStyle w:val="a6"/>
              <w:tblpPr w:leftFromText="180" w:rightFromText="180" w:vertAnchor="page" w:horzAnchor="margin" w:tblpY="196"/>
              <w:tblOverlap w:val="never"/>
              <w:tblW w:w="2063" w:type="dxa"/>
              <w:tblLook w:val="04A0" w:firstRow="1" w:lastRow="0" w:firstColumn="1" w:lastColumn="0" w:noHBand="0" w:noVBand="1"/>
            </w:tblPr>
            <w:tblGrid>
              <w:gridCol w:w="336"/>
              <w:gridCol w:w="361"/>
              <w:gridCol w:w="331"/>
              <w:gridCol w:w="350"/>
              <w:gridCol w:w="332"/>
              <w:gridCol w:w="353"/>
            </w:tblGrid>
            <w:tr w:rsidR="00D95DAB" w:rsidRPr="00170A2B" w:rsidTr="00D95DAB">
              <w:tc>
                <w:tcPr>
                  <w:tcW w:w="336" w:type="dxa"/>
                  <w:shd w:val="clear" w:color="auto" w:fill="8DB3E2" w:themeFill="text2" w:themeFillTint="66"/>
                </w:tcPr>
                <w:p w:rsidR="00D95DAB" w:rsidRPr="00170A2B" w:rsidRDefault="00D95DAB" w:rsidP="00D95DAB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170A2B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с</w:t>
                  </w:r>
                </w:p>
              </w:tc>
              <w:tc>
                <w:tcPr>
                  <w:tcW w:w="361" w:type="dxa"/>
                  <w:shd w:val="clear" w:color="auto" w:fill="8DB3E2" w:themeFill="text2" w:themeFillTint="66"/>
                </w:tcPr>
                <w:p w:rsidR="00D95DAB" w:rsidRPr="00170A2B" w:rsidRDefault="00D95DAB" w:rsidP="00D95DAB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170A2B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А</w:t>
                  </w:r>
                </w:p>
              </w:tc>
              <w:tc>
                <w:tcPr>
                  <w:tcW w:w="331" w:type="dxa"/>
                  <w:shd w:val="clear" w:color="auto" w:fill="8DB3E2" w:themeFill="text2" w:themeFillTint="66"/>
                </w:tcPr>
                <w:p w:rsidR="00D95DAB" w:rsidRPr="00170A2B" w:rsidRDefault="00D95DAB" w:rsidP="00D95DAB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170A2B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Б</w:t>
                  </w:r>
                </w:p>
              </w:tc>
              <w:tc>
                <w:tcPr>
                  <w:tcW w:w="350" w:type="dxa"/>
                  <w:shd w:val="clear" w:color="auto" w:fill="8DB3E2" w:themeFill="text2" w:themeFillTint="66"/>
                </w:tcPr>
                <w:p w:rsidR="00D95DAB" w:rsidRPr="00170A2B" w:rsidRDefault="00D95DAB" w:rsidP="00D95DAB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170A2B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В</w:t>
                  </w:r>
                </w:p>
              </w:tc>
              <w:tc>
                <w:tcPr>
                  <w:tcW w:w="332" w:type="dxa"/>
                  <w:shd w:val="clear" w:color="auto" w:fill="8DB3E2" w:themeFill="text2" w:themeFillTint="66"/>
                </w:tcPr>
                <w:p w:rsidR="00D95DAB" w:rsidRPr="00170A2B" w:rsidRDefault="00D95DAB" w:rsidP="00D95DAB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170A2B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Г</w:t>
                  </w:r>
                </w:p>
              </w:tc>
              <w:tc>
                <w:tcPr>
                  <w:tcW w:w="353" w:type="dxa"/>
                  <w:shd w:val="clear" w:color="auto" w:fill="8DB3E2" w:themeFill="text2" w:themeFillTint="66"/>
                </w:tcPr>
                <w:p w:rsidR="00D95DAB" w:rsidRPr="00170A2B" w:rsidRDefault="00D95DAB" w:rsidP="00D95DAB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170A2B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Д</w:t>
                  </w:r>
                </w:p>
              </w:tc>
            </w:tr>
            <w:tr w:rsidR="00D95DAB" w:rsidRPr="00170A2B" w:rsidTr="00D95DAB">
              <w:tc>
                <w:tcPr>
                  <w:tcW w:w="336" w:type="dxa"/>
                  <w:shd w:val="clear" w:color="auto" w:fill="8DB3E2" w:themeFill="text2" w:themeFillTint="66"/>
                </w:tcPr>
                <w:p w:rsidR="00D95DAB" w:rsidRPr="00170A2B" w:rsidRDefault="00D95DAB" w:rsidP="00D95DAB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70A2B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1</w:t>
                  </w:r>
                </w:p>
              </w:tc>
              <w:tc>
                <w:tcPr>
                  <w:tcW w:w="361" w:type="dxa"/>
                </w:tcPr>
                <w:p w:rsidR="00D95DAB" w:rsidRPr="00170A2B" w:rsidRDefault="00D95DAB" w:rsidP="00D95DAB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31" w:type="dxa"/>
                </w:tcPr>
                <w:p w:rsidR="00D95DAB" w:rsidRPr="00170A2B" w:rsidRDefault="00D95DAB" w:rsidP="00D95DAB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50" w:type="dxa"/>
                </w:tcPr>
                <w:p w:rsidR="00D95DAB" w:rsidRPr="00170A2B" w:rsidRDefault="00D95DAB" w:rsidP="00D95DAB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32" w:type="dxa"/>
                </w:tcPr>
                <w:p w:rsidR="00D95DAB" w:rsidRPr="00170A2B" w:rsidRDefault="00D95DAB" w:rsidP="00D95DAB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53" w:type="dxa"/>
                </w:tcPr>
                <w:p w:rsidR="00D95DAB" w:rsidRPr="00170A2B" w:rsidRDefault="00D95DAB" w:rsidP="00D95DAB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D95DAB" w:rsidRPr="00170A2B" w:rsidTr="00D95DAB">
              <w:tc>
                <w:tcPr>
                  <w:tcW w:w="336" w:type="dxa"/>
                  <w:shd w:val="clear" w:color="auto" w:fill="8DB3E2" w:themeFill="text2" w:themeFillTint="66"/>
                </w:tcPr>
                <w:p w:rsidR="00D95DAB" w:rsidRPr="00170A2B" w:rsidRDefault="00D95DAB" w:rsidP="00D95DAB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70A2B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2</w:t>
                  </w:r>
                </w:p>
              </w:tc>
              <w:tc>
                <w:tcPr>
                  <w:tcW w:w="361" w:type="dxa"/>
                </w:tcPr>
                <w:p w:rsidR="00D95DAB" w:rsidRPr="00170A2B" w:rsidRDefault="00D95DAB" w:rsidP="00D95DAB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31" w:type="dxa"/>
                </w:tcPr>
                <w:p w:rsidR="00D95DAB" w:rsidRPr="00170A2B" w:rsidRDefault="00D95DAB" w:rsidP="00D95DAB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50" w:type="dxa"/>
                </w:tcPr>
                <w:p w:rsidR="00D95DAB" w:rsidRPr="00170A2B" w:rsidRDefault="00D95DAB" w:rsidP="00D95DAB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32" w:type="dxa"/>
                </w:tcPr>
                <w:p w:rsidR="00D95DAB" w:rsidRPr="00170A2B" w:rsidRDefault="00D95DAB" w:rsidP="00D95DAB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53" w:type="dxa"/>
                </w:tcPr>
                <w:p w:rsidR="00D95DAB" w:rsidRPr="00170A2B" w:rsidRDefault="00D95DAB" w:rsidP="00D95DAB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D95DAB" w:rsidRPr="00170A2B" w:rsidTr="00D95DAB">
              <w:tc>
                <w:tcPr>
                  <w:tcW w:w="336" w:type="dxa"/>
                  <w:shd w:val="clear" w:color="auto" w:fill="8DB3E2" w:themeFill="text2" w:themeFillTint="66"/>
                </w:tcPr>
                <w:p w:rsidR="00D95DAB" w:rsidRPr="00170A2B" w:rsidRDefault="00D95DAB" w:rsidP="00D95DAB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70A2B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3</w:t>
                  </w:r>
                </w:p>
              </w:tc>
              <w:tc>
                <w:tcPr>
                  <w:tcW w:w="361" w:type="dxa"/>
                </w:tcPr>
                <w:p w:rsidR="00D95DAB" w:rsidRPr="00170A2B" w:rsidRDefault="00D95DAB" w:rsidP="00D95DAB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31" w:type="dxa"/>
                </w:tcPr>
                <w:p w:rsidR="00D95DAB" w:rsidRPr="00170A2B" w:rsidRDefault="00D95DAB" w:rsidP="00D95DAB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50" w:type="dxa"/>
                </w:tcPr>
                <w:p w:rsidR="00D95DAB" w:rsidRPr="00170A2B" w:rsidRDefault="00D95DAB" w:rsidP="00D95DAB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32" w:type="dxa"/>
                </w:tcPr>
                <w:p w:rsidR="00D95DAB" w:rsidRPr="00170A2B" w:rsidRDefault="00D95DAB" w:rsidP="00D95DAB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53" w:type="dxa"/>
                </w:tcPr>
                <w:p w:rsidR="00D95DAB" w:rsidRPr="00170A2B" w:rsidRDefault="00D95DAB" w:rsidP="00D95DAB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D95DAB" w:rsidRPr="00170A2B" w:rsidTr="00D95DAB">
              <w:tc>
                <w:tcPr>
                  <w:tcW w:w="336" w:type="dxa"/>
                  <w:shd w:val="clear" w:color="auto" w:fill="8DB3E2" w:themeFill="text2" w:themeFillTint="66"/>
                </w:tcPr>
                <w:p w:rsidR="00D95DAB" w:rsidRPr="00170A2B" w:rsidRDefault="00D95DAB" w:rsidP="00D95DAB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70A2B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4</w:t>
                  </w:r>
                </w:p>
              </w:tc>
              <w:tc>
                <w:tcPr>
                  <w:tcW w:w="361" w:type="dxa"/>
                </w:tcPr>
                <w:p w:rsidR="00D95DAB" w:rsidRPr="00170A2B" w:rsidRDefault="00D95DAB" w:rsidP="00D95DAB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31" w:type="dxa"/>
                </w:tcPr>
                <w:p w:rsidR="00D95DAB" w:rsidRPr="00170A2B" w:rsidRDefault="00D95DAB" w:rsidP="00D95DAB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50" w:type="dxa"/>
                </w:tcPr>
                <w:p w:rsidR="00D95DAB" w:rsidRPr="00170A2B" w:rsidRDefault="00D95DAB" w:rsidP="00D95DAB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32" w:type="dxa"/>
                </w:tcPr>
                <w:p w:rsidR="00D95DAB" w:rsidRPr="00170A2B" w:rsidRDefault="00D95DAB" w:rsidP="00D95DAB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53" w:type="dxa"/>
                </w:tcPr>
                <w:p w:rsidR="00D95DAB" w:rsidRPr="00170A2B" w:rsidRDefault="00D95DAB" w:rsidP="00D95DAB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D95DAB" w:rsidRPr="00170A2B" w:rsidRDefault="00D95DAB" w:rsidP="00D95DAB">
            <w:pPr>
              <w:pStyle w:val="a3"/>
              <w:ind w:left="318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</w:tr>
    </w:tbl>
    <w:p w:rsidR="009054BE" w:rsidRDefault="009054BE" w:rsidP="009054BE">
      <w:pPr>
        <w:spacing w:after="0"/>
        <w:rPr>
          <w:rFonts w:ascii="Times New Roman" w:hAnsi="Times New Roman" w:cs="Times New Roman"/>
          <w:sz w:val="24"/>
          <w:lang w:val="uk-UA"/>
        </w:rPr>
      </w:pPr>
    </w:p>
    <w:p w:rsidR="001E5CA4" w:rsidRPr="00170A2B" w:rsidRDefault="001E5CA4" w:rsidP="009054BE">
      <w:pPr>
        <w:spacing w:after="0"/>
        <w:rPr>
          <w:rFonts w:ascii="Times New Roman" w:hAnsi="Times New Roman" w:cs="Times New Roman"/>
          <w:sz w:val="24"/>
          <w:lang w:val="uk-UA"/>
        </w:rPr>
      </w:pPr>
    </w:p>
    <w:p w:rsidR="009054BE" w:rsidRPr="00170A2B" w:rsidRDefault="009054BE" w:rsidP="009054BE">
      <w:pPr>
        <w:spacing w:after="0"/>
        <w:jc w:val="center"/>
        <w:rPr>
          <w:rFonts w:ascii="Times New Roman" w:hAnsi="Times New Roman" w:cs="Times New Roman"/>
          <w:sz w:val="24"/>
          <w:lang w:val="uk-UA"/>
        </w:rPr>
      </w:pPr>
      <w:r w:rsidRPr="00170A2B">
        <w:rPr>
          <w:rFonts w:ascii="Times New Roman" w:hAnsi="Times New Roman" w:cs="Times New Roman"/>
          <w:sz w:val="24"/>
          <w:lang w:val="uk-UA"/>
        </w:rPr>
        <w:t>ЗАВДАННЯ З КОРОТКОЮ ВІДПОВІДДЮ МНОЖИННОГО ВИБОРУ (15 балів)</w:t>
      </w:r>
    </w:p>
    <w:p w:rsidR="009054BE" w:rsidRPr="00170A2B" w:rsidRDefault="009054BE" w:rsidP="009054BE">
      <w:pPr>
        <w:jc w:val="center"/>
        <w:rPr>
          <w:rFonts w:ascii="Times New Roman" w:hAnsi="Times New Roman" w:cs="Times New Roman"/>
          <w:i/>
          <w:sz w:val="24"/>
          <w:lang w:val="uk-UA"/>
        </w:rPr>
      </w:pPr>
      <w:r w:rsidRPr="00170A2B">
        <w:rPr>
          <w:rFonts w:ascii="Times New Roman" w:hAnsi="Times New Roman" w:cs="Times New Roman"/>
          <w:i/>
          <w:sz w:val="24"/>
          <w:lang w:val="uk-UA"/>
        </w:rPr>
        <w:t>Завдання з вибором трьох правильних відповідей із семи запропонованих варіантів відповіді</w:t>
      </w:r>
    </w:p>
    <w:p w:rsidR="000C0FB1" w:rsidRPr="00170A2B" w:rsidRDefault="009054BE" w:rsidP="009054BE">
      <w:pPr>
        <w:spacing w:after="0"/>
        <w:rPr>
          <w:rFonts w:ascii="Times New Roman" w:hAnsi="Times New Roman" w:cs="Times New Roman"/>
          <w:sz w:val="24"/>
          <w:lang w:val="uk-UA"/>
        </w:rPr>
      </w:pPr>
      <w:r w:rsidRPr="00170A2B">
        <w:rPr>
          <w:rFonts w:ascii="Times New Roman" w:hAnsi="Times New Roman" w:cs="Times New Roman"/>
          <w:sz w:val="24"/>
          <w:lang w:val="uk-UA"/>
        </w:rPr>
        <w:t xml:space="preserve">1. </w:t>
      </w:r>
      <w:r w:rsidR="000C0FB1" w:rsidRPr="00170A2B">
        <w:rPr>
          <w:rFonts w:ascii="Times New Roman" w:hAnsi="Times New Roman" w:cs="Times New Roman"/>
          <w:sz w:val="24"/>
          <w:lang w:val="uk-UA"/>
        </w:rPr>
        <w:t xml:space="preserve">До складу яких держав входили Українські землі на початку ХІХ ст.? </w:t>
      </w:r>
    </w:p>
    <w:p w:rsidR="000C0FB1" w:rsidRPr="00170A2B" w:rsidRDefault="000C0FB1" w:rsidP="000C0FB1">
      <w:pPr>
        <w:pStyle w:val="a3"/>
        <w:numPr>
          <w:ilvl w:val="0"/>
          <w:numId w:val="19"/>
        </w:numPr>
        <w:spacing w:after="0"/>
        <w:ind w:left="284" w:hanging="284"/>
        <w:rPr>
          <w:rFonts w:ascii="Times New Roman" w:hAnsi="Times New Roman" w:cs="Times New Roman"/>
          <w:sz w:val="24"/>
          <w:lang w:val="uk-UA"/>
        </w:rPr>
      </w:pPr>
      <w:r w:rsidRPr="00170A2B">
        <w:rPr>
          <w:rFonts w:ascii="Times New Roman" w:hAnsi="Times New Roman" w:cs="Times New Roman"/>
          <w:sz w:val="24"/>
          <w:lang w:val="uk-UA"/>
        </w:rPr>
        <w:t xml:space="preserve">Австрійської імперії; </w:t>
      </w:r>
    </w:p>
    <w:tbl>
      <w:tblPr>
        <w:tblStyle w:val="a6"/>
        <w:tblpPr w:leftFromText="180" w:rightFromText="180" w:vertAnchor="text" w:horzAnchor="margin" w:tblpXSpec="right" w:tblpY="178"/>
        <w:tblOverlap w:val="never"/>
        <w:tblW w:w="0" w:type="auto"/>
        <w:tblLook w:val="04A0" w:firstRow="1" w:lastRow="0" w:firstColumn="1" w:lastColumn="0" w:noHBand="0" w:noVBand="1"/>
      </w:tblPr>
      <w:tblGrid>
        <w:gridCol w:w="585"/>
        <w:gridCol w:w="586"/>
        <w:gridCol w:w="587"/>
      </w:tblGrid>
      <w:tr w:rsidR="000C0FB1" w:rsidRPr="00170A2B" w:rsidTr="000C0FB1">
        <w:tc>
          <w:tcPr>
            <w:tcW w:w="585" w:type="dxa"/>
          </w:tcPr>
          <w:p w:rsidR="000C0FB1" w:rsidRPr="00170A2B" w:rsidRDefault="000C0FB1" w:rsidP="000C0FB1">
            <w:pPr>
              <w:spacing w:before="24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86" w:type="dxa"/>
          </w:tcPr>
          <w:p w:rsidR="000C0FB1" w:rsidRPr="00170A2B" w:rsidRDefault="000C0FB1" w:rsidP="000C0FB1">
            <w:pPr>
              <w:spacing w:before="24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87" w:type="dxa"/>
          </w:tcPr>
          <w:p w:rsidR="000C0FB1" w:rsidRPr="00170A2B" w:rsidRDefault="000C0FB1" w:rsidP="000C0FB1">
            <w:pPr>
              <w:spacing w:before="24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0C0FB1" w:rsidRPr="00170A2B" w:rsidRDefault="000C0FB1" w:rsidP="000C0FB1">
      <w:pPr>
        <w:pStyle w:val="a3"/>
        <w:numPr>
          <w:ilvl w:val="0"/>
          <w:numId w:val="19"/>
        </w:numPr>
        <w:spacing w:after="0"/>
        <w:ind w:left="284" w:hanging="284"/>
        <w:rPr>
          <w:rFonts w:ascii="Times New Roman" w:hAnsi="Times New Roman" w:cs="Times New Roman"/>
          <w:sz w:val="24"/>
          <w:lang w:val="uk-UA"/>
        </w:rPr>
      </w:pPr>
      <w:r w:rsidRPr="00170A2B">
        <w:rPr>
          <w:rFonts w:ascii="Times New Roman" w:hAnsi="Times New Roman" w:cs="Times New Roman"/>
          <w:sz w:val="24"/>
          <w:lang w:val="uk-UA"/>
        </w:rPr>
        <w:t xml:space="preserve">Королівства Пруссія; </w:t>
      </w:r>
    </w:p>
    <w:p w:rsidR="000C0FB1" w:rsidRPr="00170A2B" w:rsidRDefault="000C0FB1" w:rsidP="000C0FB1">
      <w:pPr>
        <w:pStyle w:val="a3"/>
        <w:numPr>
          <w:ilvl w:val="0"/>
          <w:numId w:val="19"/>
        </w:numPr>
        <w:spacing w:after="0"/>
        <w:ind w:left="284" w:hanging="284"/>
        <w:rPr>
          <w:rFonts w:ascii="Times New Roman" w:hAnsi="Times New Roman" w:cs="Times New Roman"/>
          <w:sz w:val="24"/>
          <w:lang w:val="uk-UA"/>
        </w:rPr>
      </w:pPr>
      <w:r w:rsidRPr="00170A2B">
        <w:rPr>
          <w:rFonts w:ascii="Times New Roman" w:hAnsi="Times New Roman" w:cs="Times New Roman"/>
          <w:sz w:val="24"/>
          <w:lang w:val="uk-UA"/>
        </w:rPr>
        <w:t xml:space="preserve">Російської імперії; </w:t>
      </w:r>
    </w:p>
    <w:p w:rsidR="000C0FB1" w:rsidRPr="00170A2B" w:rsidRDefault="000C0FB1" w:rsidP="000C0FB1">
      <w:pPr>
        <w:pStyle w:val="a3"/>
        <w:numPr>
          <w:ilvl w:val="0"/>
          <w:numId w:val="19"/>
        </w:numPr>
        <w:spacing w:after="0"/>
        <w:ind w:left="284" w:hanging="284"/>
        <w:rPr>
          <w:rFonts w:ascii="Times New Roman" w:hAnsi="Times New Roman" w:cs="Times New Roman"/>
          <w:sz w:val="24"/>
          <w:lang w:val="uk-UA"/>
        </w:rPr>
      </w:pPr>
      <w:r w:rsidRPr="00170A2B">
        <w:rPr>
          <w:rFonts w:ascii="Times New Roman" w:hAnsi="Times New Roman" w:cs="Times New Roman"/>
          <w:sz w:val="24"/>
          <w:lang w:val="uk-UA"/>
        </w:rPr>
        <w:t xml:space="preserve">Речі Посполитої; </w:t>
      </w:r>
    </w:p>
    <w:p w:rsidR="000C0FB1" w:rsidRPr="00170A2B" w:rsidRDefault="000C0FB1" w:rsidP="000C0FB1">
      <w:pPr>
        <w:pStyle w:val="a3"/>
        <w:numPr>
          <w:ilvl w:val="0"/>
          <w:numId w:val="19"/>
        </w:numPr>
        <w:spacing w:after="0"/>
        <w:ind w:left="284" w:hanging="284"/>
        <w:rPr>
          <w:rFonts w:ascii="Times New Roman" w:hAnsi="Times New Roman" w:cs="Times New Roman"/>
          <w:sz w:val="24"/>
          <w:lang w:val="uk-UA"/>
        </w:rPr>
      </w:pPr>
      <w:r w:rsidRPr="00170A2B">
        <w:rPr>
          <w:rFonts w:ascii="Times New Roman" w:hAnsi="Times New Roman" w:cs="Times New Roman"/>
          <w:sz w:val="24"/>
          <w:lang w:val="uk-UA"/>
        </w:rPr>
        <w:t xml:space="preserve">Австро-Угорської імперії; </w:t>
      </w:r>
    </w:p>
    <w:p w:rsidR="000C0FB1" w:rsidRPr="00170A2B" w:rsidRDefault="000C0FB1" w:rsidP="000C0FB1">
      <w:pPr>
        <w:pStyle w:val="a3"/>
        <w:numPr>
          <w:ilvl w:val="0"/>
          <w:numId w:val="19"/>
        </w:numPr>
        <w:spacing w:after="0"/>
        <w:ind w:left="284" w:hanging="284"/>
        <w:rPr>
          <w:rFonts w:ascii="Times New Roman" w:hAnsi="Times New Roman" w:cs="Times New Roman"/>
          <w:sz w:val="24"/>
          <w:lang w:val="uk-UA"/>
        </w:rPr>
      </w:pPr>
      <w:r w:rsidRPr="00170A2B">
        <w:rPr>
          <w:rFonts w:ascii="Times New Roman" w:hAnsi="Times New Roman" w:cs="Times New Roman"/>
          <w:sz w:val="24"/>
          <w:lang w:val="uk-UA"/>
        </w:rPr>
        <w:t xml:space="preserve">Османської імперії; </w:t>
      </w:r>
    </w:p>
    <w:p w:rsidR="009054BE" w:rsidRPr="00170A2B" w:rsidRDefault="000C0FB1" w:rsidP="000C0FB1">
      <w:pPr>
        <w:pStyle w:val="a3"/>
        <w:numPr>
          <w:ilvl w:val="0"/>
          <w:numId w:val="19"/>
        </w:numPr>
        <w:spacing w:after="0"/>
        <w:ind w:left="284" w:hanging="284"/>
        <w:rPr>
          <w:rFonts w:ascii="Times New Roman" w:hAnsi="Times New Roman" w:cs="Times New Roman"/>
          <w:sz w:val="24"/>
          <w:lang w:val="uk-UA"/>
        </w:rPr>
      </w:pPr>
      <w:r w:rsidRPr="00170A2B">
        <w:rPr>
          <w:rFonts w:ascii="Times New Roman" w:hAnsi="Times New Roman" w:cs="Times New Roman"/>
          <w:sz w:val="24"/>
          <w:lang w:val="uk-UA"/>
        </w:rPr>
        <w:t>Кримського ханства.</w:t>
      </w:r>
    </w:p>
    <w:p w:rsidR="009054BE" w:rsidRPr="000C0FB1" w:rsidRDefault="009054BE" w:rsidP="000C0FB1">
      <w:pPr>
        <w:spacing w:after="0" w:line="240" w:lineRule="auto"/>
        <w:rPr>
          <w:rFonts w:ascii="Times New Roman" w:hAnsi="Times New Roman" w:cs="Times New Roman"/>
          <w:sz w:val="24"/>
          <w:lang w:val="uk-UA"/>
        </w:rPr>
      </w:pPr>
    </w:p>
    <w:p w:rsidR="000C0FB1" w:rsidRDefault="009054BE" w:rsidP="000C0FB1">
      <w:pPr>
        <w:spacing w:after="0" w:line="240" w:lineRule="auto"/>
        <w:rPr>
          <w:rFonts w:ascii="Times New Roman" w:hAnsi="Times New Roman" w:cs="Times New Roman"/>
          <w:sz w:val="24"/>
          <w:lang w:val="uk-UA"/>
        </w:rPr>
      </w:pPr>
      <w:r w:rsidRPr="000C0FB1">
        <w:rPr>
          <w:rFonts w:ascii="Times New Roman" w:hAnsi="Times New Roman" w:cs="Times New Roman"/>
          <w:sz w:val="24"/>
          <w:lang w:val="uk-UA"/>
        </w:rPr>
        <w:t xml:space="preserve">2. </w:t>
      </w:r>
      <w:r w:rsidR="000C0FB1" w:rsidRPr="000C0FB1">
        <w:rPr>
          <w:rFonts w:ascii="Times New Roman" w:hAnsi="Times New Roman" w:cs="Times New Roman"/>
          <w:sz w:val="24"/>
          <w:lang w:val="uk-UA"/>
        </w:rPr>
        <w:t xml:space="preserve">Які назви використовувалися щодо українських земель у складі російської імперії у першій половині </w:t>
      </w:r>
      <w:r w:rsidR="000C0FB1">
        <w:rPr>
          <w:rFonts w:ascii="Times New Roman" w:hAnsi="Times New Roman" w:cs="Times New Roman"/>
          <w:sz w:val="24"/>
          <w:lang w:val="uk-UA"/>
        </w:rPr>
        <w:t>ХІХ</w:t>
      </w:r>
      <w:r w:rsidR="000C0FB1" w:rsidRPr="000C0FB1">
        <w:rPr>
          <w:rFonts w:ascii="Times New Roman" w:hAnsi="Times New Roman" w:cs="Times New Roman"/>
          <w:sz w:val="24"/>
          <w:lang w:val="uk-UA"/>
        </w:rPr>
        <w:t xml:space="preserve"> ст.? </w:t>
      </w:r>
    </w:p>
    <w:tbl>
      <w:tblPr>
        <w:tblStyle w:val="a6"/>
        <w:tblpPr w:leftFromText="180" w:rightFromText="180" w:vertAnchor="text" w:horzAnchor="margin" w:tblpXSpec="right" w:tblpY="311"/>
        <w:tblOverlap w:val="never"/>
        <w:tblW w:w="0" w:type="auto"/>
        <w:tblLook w:val="04A0" w:firstRow="1" w:lastRow="0" w:firstColumn="1" w:lastColumn="0" w:noHBand="0" w:noVBand="1"/>
      </w:tblPr>
      <w:tblGrid>
        <w:gridCol w:w="585"/>
        <w:gridCol w:w="586"/>
        <w:gridCol w:w="587"/>
      </w:tblGrid>
      <w:tr w:rsidR="00170A2B" w:rsidRPr="00751E0E" w:rsidTr="00170A2B">
        <w:tc>
          <w:tcPr>
            <w:tcW w:w="585" w:type="dxa"/>
          </w:tcPr>
          <w:p w:rsidR="00170A2B" w:rsidRPr="008D5C2C" w:rsidRDefault="00170A2B" w:rsidP="00170A2B">
            <w:pPr>
              <w:spacing w:before="24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86" w:type="dxa"/>
          </w:tcPr>
          <w:p w:rsidR="00170A2B" w:rsidRPr="008D5C2C" w:rsidRDefault="00170A2B" w:rsidP="00170A2B">
            <w:pPr>
              <w:spacing w:before="24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87" w:type="dxa"/>
          </w:tcPr>
          <w:p w:rsidR="00170A2B" w:rsidRPr="008D5C2C" w:rsidRDefault="00170A2B" w:rsidP="00170A2B">
            <w:pPr>
              <w:spacing w:before="24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0C0FB1" w:rsidRDefault="000C0FB1" w:rsidP="000C0FB1">
      <w:pPr>
        <w:pStyle w:val="a3"/>
        <w:numPr>
          <w:ilvl w:val="0"/>
          <w:numId w:val="20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>Південно-Західний край;</w:t>
      </w:r>
      <w:r w:rsidRPr="000C0FB1">
        <w:rPr>
          <w:rFonts w:ascii="Times New Roman" w:hAnsi="Times New Roman" w:cs="Times New Roman"/>
          <w:sz w:val="24"/>
          <w:lang w:val="uk-UA"/>
        </w:rPr>
        <w:t xml:space="preserve"> </w:t>
      </w:r>
    </w:p>
    <w:p w:rsidR="000C0FB1" w:rsidRDefault="000C0FB1" w:rsidP="000C0FB1">
      <w:pPr>
        <w:pStyle w:val="a3"/>
        <w:numPr>
          <w:ilvl w:val="0"/>
          <w:numId w:val="20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>Малоросія;</w:t>
      </w:r>
      <w:r w:rsidRPr="000C0FB1">
        <w:rPr>
          <w:rFonts w:ascii="Times New Roman" w:hAnsi="Times New Roman" w:cs="Times New Roman"/>
          <w:sz w:val="24"/>
          <w:lang w:val="uk-UA"/>
        </w:rPr>
        <w:t xml:space="preserve"> </w:t>
      </w:r>
    </w:p>
    <w:p w:rsidR="000C0FB1" w:rsidRDefault="000C0FB1" w:rsidP="000C0FB1">
      <w:pPr>
        <w:pStyle w:val="a3"/>
        <w:numPr>
          <w:ilvl w:val="0"/>
          <w:numId w:val="20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>Червона Русь;</w:t>
      </w:r>
      <w:r w:rsidRPr="000C0FB1">
        <w:rPr>
          <w:rFonts w:ascii="Times New Roman" w:hAnsi="Times New Roman" w:cs="Times New Roman"/>
          <w:sz w:val="24"/>
          <w:lang w:val="uk-UA"/>
        </w:rPr>
        <w:t xml:space="preserve"> </w:t>
      </w:r>
    </w:p>
    <w:p w:rsidR="000C0FB1" w:rsidRDefault="000C0FB1" w:rsidP="000C0FB1">
      <w:pPr>
        <w:pStyle w:val="a3"/>
        <w:numPr>
          <w:ilvl w:val="0"/>
          <w:numId w:val="20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>Новоросія;</w:t>
      </w:r>
      <w:r w:rsidRPr="000C0FB1">
        <w:rPr>
          <w:rFonts w:ascii="Times New Roman" w:hAnsi="Times New Roman" w:cs="Times New Roman"/>
          <w:sz w:val="24"/>
          <w:lang w:val="uk-UA"/>
        </w:rPr>
        <w:t xml:space="preserve"> </w:t>
      </w:r>
    </w:p>
    <w:p w:rsidR="000C0FB1" w:rsidRDefault="000C0FB1" w:rsidP="000C0FB1">
      <w:pPr>
        <w:pStyle w:val="a3"/>
        <w:numPr>
          <w:ilvl w:val="0"/>
          <w:numId w:val="20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>Мала Польща;</w:t>
      </w:r>
      <w:r w:rsidRPr="000C0FB1">
        <w:rPr>
          <w:rFonts w:ascii="Times New Roman" w:hAnsi="Times New Roman" w:cs="Times New Roman"/>
          <w:sz w:val="24"/>
          <w:lang w:val="uk-UA"/>
        </w:rPr>
        <w:t xml:space="preserve"> </w:t>
      </w:r>
    </w:p>
    <w:p w:rsidR="000C0FB1" w:rsidRDefault="000C0FB1" w:rsidP="000C0FB1">
      <w:pPr>
        <w:pStyle w:val="a3"/>
        <w:numPr>
          <w:ilvl w:val="0"/>
          <w:numId w:val="20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>Гетьманщина;</w:t>
      </w:r>
      <w:r w:rsidRPr="000C0FB1">
        <w:rPr>
          <w:rFonts w:ascii="Times New Roman" w:hAnsi="Times New Roman" w:cs="Times New Roman"/>
          <w:sz w:val="24"/>
          <w:lang w:val="uk-UA"/>
        </w:rPr>
        <w:t xml:space="preserve"> </w:t>
      </w:r>
    </w:p>
    <w:p w:rsidR="009054BE" w:rsidRPr="000C0FB1" w:rsidRDefault="000C0FB1" w:rsidP="000C0FB1">
      <w:pPr>
        <w:pStyle w:val="a3"/>
        <w:numPr>
          <w:ilvl w:val="0"/>
          <w:numId w:val="20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lang w:val="uk-UA"/>
        </w:rPr>
      </w:pPr>
      <w:r w:rsidRPr="000C0FB1">
        <w:rPr>
          <w:rFonts w:ascii="Times New Roman" w:hAnsi="Times New Roman" w:cs="Times New Roman"/>
          <w:sz w:val="24"/>
          <w:lang w:val="uk-UA"/>
        </w:rPr>
        <w:t>Київська Русь</w:t>
      </w:r>
      <w:r>
        <w:rPr>
          <w:rFonts w:ascii="Times New Roman" w:hAnsi="Times New Roman" w:cs="Times New Roman"/>
          <w:sz w:val="24"/>
          <w:lang w:val="uk-UA"/>
        </w:rPr>
        <w:t>.</w:t>
      </w:r>
    </w:p>
    <w:p w:rsidR="00170A2B" w:rsidRDefault="00170A2B" w:rsidP="009054BE">
      <w:pPr>
        <w:spacing w:after="0"/>
        <w:rPr>
          <w:rFonts w:ascii="Times New Roman" w:hAnsi="Times New Roman" w:cs="Times New Roman"/>
          <w:sz w:val="24"/>
          <w:lang w:val="uk-UA"/>
        </w:rPr>
      </w:pPr>
    </w:p>
    <w:p w:rsidR="00751E0E" w:rsidRDefault="00751E0E" w:rsidP="009054BE">
      <w:pPr>
        <w:spacing w:after="0"/>
        <w:rPr>
          <w:rFonts w:ascii="Times New Roman" w:hAnsi="Times New Roman" w:cs="Times New Roman"/>
          <w:sz w:val="24"/>
          <w:lang w:val="uk-UA"/>
        </w:rPr>
      </w:pPr>
    </w:p>
    <w:p w:rsidR="00170A2B" w:rsidRDefault="009054BE" w:rsidP="009054BE">
      <w:pPr>
        <w:spacing w:after="0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lastRenderedPageBreak/>
        <w:t xml:space="preserve">3. </w:t>
      </w:r>
      <w:r w:rsidR="00170A2B" w:rsidRPr="00170A2B">
        <w:rPr>
          <w:rFonts w:ascii="Times New Roman" w:hAnsi="Times New Roman" w:cs="Times New Roman"/>
          <w:sz w:val="24"/>
          <w:lang w:val="uk-UA"/>
        </w:rPr>
        <w:t xml:space="preserve">Хто із зазначених історичних діячів був активним учасником Кирило-Мефодіївського братства? </w:t>
      </w:r>
    </w:p>
    <w:p w:rsidR="00170A2B" w:rsidRDefault="00170A2B" w:rsidP="00170A2B">
      <w:pPr>
        <w:pStyle w:val="a3"/>
        <w:numPr>
          <w:ilvl w:val="0"/>
          <w:numId w:val="21"/>
        </w:numPr>
        <w:spacing w:after="0"/>
        <w:ind w:left="284" w:hanging="284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 xml:space="preserve">П. </w:t>
      </w:r>
      <w:r w:rsidRPr="00170A2B">
        <w:rPr>
          <w:rFonts w:ascii="Times New Roman" w:hAnsi="Times New Roman" w:cs="Times New Roman"/>
          <w:sz w:val="24"/>
          <w:lang w:val="uk-UA"/>
        </w:rPr>
        <w:t>Куліш</w:t>
      </w:r>
      <w:r>
        <w:rPr>
          <w:rFonts w:ascii="Times New Roman" w:hAnsi="Times New Roman" w:cs="Times New Roman"/>
          <w:sz w:val="24"/>
          <w:lang w:val="uk-UA"/>
        </w:rPr>
        <w:t>;</w:t>
      </w:r>
      <w:r w:rsidRPr="00170A2B">
        <w:rPr>
          <w:rFonts w:ascii="Times New Roman" w:hAnsi="Times New Roman" w:cs="Times New Roman"/>
          <w:sz w:val="24"/>
          <w:lang w:val="uk-UA"/>
        </w:rPr>
        <w:t xml:space="preserve"> </w:t>
      </w:r>
    </w:p>
    <w:tbl>
      <w:tblPr>
        <w:tblStyle w:val="a6"/>
        <w:tblpPr w:leftFromText="180" w:rightFromText="180" w:vertAnchor="text" w:horzAnchor="margin" w:tblpXSpec="right" w:tblpY="64"/>
        <w:tblOverlap w:val="never"/>
        <w:tblW w:w="0" w:type="auto"/>
        <w:tblLook w:val="04A0" w:firstRow="1" w:lastRow="0" w:firstColumn="1" w:lastColumn="0" w:noHBand="0" w:noVBand="1"/>
      </w:tblPr>
      <w:tblGrid>
        <w:gridCol w:w="585"/>
        <w:gridCol w:w="586"/>
        <w:gridCol w:w="587"/>
      </w:tblGrid>
      <w:tr w:rsidR="00170A2B" w:rsidRPr="008D5C2C" w:rsidTr="00170A2B">
        <w:tc>
          <w:tcPr>
            <w:tcW w:w="585" w:type="dxa"/>
          </w:tcPr>
          <w:p w:rsidR="00170A2B" w:rsidRPr="008D5C2C" w:rsidRDefault="00170A2B" w:rsidP="00170A2B">
            <w:pPr>
              <w:spacing w:before="24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86" w:type="dxa"/>
          </w:tcPr>
          <w:p w:rsidR="00170A2B" w:rsidRPr="008D5C2C" w:rsidRDefault="00170A2B" w:rsidP="00170A2B">
            <w:pPr>
              <w:spacing w:before="24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87" w:type="dxa"/>
          </w:tcPr>
          <w:p w:rsidR="00170A2B" w:rsidRPr="008D5C2C" w:rsidRDefault="00170A2B" w:rsidP="00170A2B">
            <w:pPr>
              <w:spacing w:before="24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170A2B" w:rsidRDefault="00170A2B" w:rsidP="00170A2B">
      <w:pPr>
        <w:pStyle w:val="a3"/>
        <w:numPr>
          <w:ilvl w:val="0"/>
          <w:numId w:val="21"/>
        </w:numPr>
        <w:spacing w:after="0"/>
        <w:ind w:left="284" w:hanging="284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 xml:space="preserve">І. </w:t>
      </w:r>
      <w:r w:rsidRPr="00170A2B">
        <w:rPr>
          <w:rFonts w:ascii="Times New Roman" w:hAnsi="Times New Roman" w:cs="Times New Roman"/>
          <w:sz w:val="24"/>
          <w:lang w:val="uk-UA"/>
        </w:rPr>
        <w:t>Котляревський</w:t>
      </w:r>
      <w:r>
        <w:rPr>
          <w:rFonts w:ascii="Times New Roman" w:hAnsi="Times New Roman" w:cs="Times New Roman"/>
          <w:sz w:val="24"/>
          <w:lang w:val="uk-UA"/>
        </w:rPr>
        <w:t>;</w:t>
      </w:r>
      <w:r w:rsidRPr="00170A2B">
        <w:rPr>
          <w:rFonts w:ascii="Times New Roman" w:hAnsi="Times New Roman" w:cs="Times New Roman"/>
          <w:sz w:val="24"/>
          <w:lang w:val="uk-UA"/>
        </w:rPr>
        <w:t xml:space="preserve"> </w:t>
      </w:r>
    </w:p>
    <w:p w:rsidR="00170A2B" w:rsidRDefault="00170A2B" w:rsidP="00170A2B">
      <w:pPr>
        <w:pStyle w:val="a3"/>
        <w:numPr>
          <w:ilvl w:val="0"/>
          <w:numId w:val="21"/>
        </w:numPr>
        <w:spacing w:after="0"/>
        <w:ind w:left="284" w:hanging="284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 xml:space="preserve">М. </w:t>
      </w:r>
      <w:r w:rsidRPr="00170A2B">
        <w:rPr>
          <w:rFonts w:ascii="Times New Roman" w:hAnsi="Times New Roman" w:cs="Times New Roman"/>
          <w:sz w:val="24"/>
          <w:lang w:val="uk-UA"/>
        </w:rPr>
        <w:t>Гулак</w:t>
      </w:r>
      <w:r>
        <w:rPr>
          <w:rFonts w:ascii="Times New Roman" w:hAnsi="Times New Roman" w:cs="Times New Roman"/>
          <w:sz w:val="24"/>
          <w:lang w:val="uk-UA"/>
        </w:rPr>
        <w:t>;</w:t>
      </w:r>
      <w:r w:rsidRPr="00170A2B">
        <w:rPr>
          <w:rFonts w:ascii="Times New Roman" w:hAnsi="Times New Roman" w:cs="Times New Roman"/>
          <w:sz w:val="24"/>
          <w:lang w:val="uk-UA"/>
        </w:rPr>
        <w:t xml:space="preserve"> </w:t>
      </w:r>
    </w:p>
    <w:p w:rsidR="00170A2B" w:rsidRDefault="00170A2B" w:rsidP="00170A2B">
      <w:pPr>
        <w:pStyle w:val="a3"/>
        <w:numPr>
          <w:ilvl w:val="0"/>
          <w:numId w:val="21"/>
        </w:numPr>
        <w:spacing w:after="0"/>
        <w:ind w:left="284" w:hanging="284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 xml:space="preserve">У. </w:t>
      </w:r>
      <w:r w:rsidRPr="00170A2B">
        <w:rPr>
          <w:rFonts w:ascii="Times New Roman" w:hAnsi="Times New Roman" w:cs="Times New Roman"/>
          <w:sz w:val="24"/>
          <w:lang w:val="uk-UA"/>
        </w:rPr>
        <w:t>Кармалюк</w:t>
      </w:r>
      <w:r>
        <w:rPr>
          <w:rFonts w:ascii="Times New Roman" w:hAnsi="Times New Roman" w:cs="Times New Roman"/>
          <w:sz w:val="24"/>
          <w:lang w:val="uk-UA"/>
        </w:rPr>
        <w:t>;</w:t>
      </w:r>
      <w:r w:rsidRPr="00170A2B">
        <w:rPr>
          <w:rFonts w:ascii="Times New Roman" w:hAnsi="Times New Roman" w:cs="Times New Roman"/>
          <w:sz w:val="24"/>
          <w:lang w:val="uk-UA"/>
        </w:rPr>
        <w:t xml:space="preserve"> </w:t>
      </w:r>
    </w:p>
    <w:p w:rsidR="00170A2B" w:rsidRDefault="00170A2B" w:rsidP="00170A2B">
      <w:pPr>
        <w:pStyle w:val="a3"/>
        <w:numPr>
          <w:ilvl w:val="0"/>
          <w:numId w:val="21"/>
        </w:numPr>
        <w:spacing w:after="0"/>
        <w:ind w:left="284" w:hanging="284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 xml:space="preserve">М. </w:t>
      </w:r>
      <w:r w:rsidRPr="00170A2B">
        <w:rPr>
          <w:rFonts w:ascii="Times New Roman" w:hAnsi="Times New Roman" w:cs="Times New Roman"/>
          <w:sz w:val="24"/>
          <w:lang w:val="uk-UA"/>
        </w:rPr>
        <w:t>Костомаров</w:t>
      </w:r>
      <w:r>
        <w:rPr>
          <w:rFonts w:ascii="Times New Roman" w:hAnsi="Times New Roman" w:cs="Times New Roman"/>
          <w:sz w:val="24"/>
          <w:lang w:val="uk-UA"/>
        </w:rPr>
        <w:t>;</w:t>
      </w:r>
      <w:r w:rsidRPr="00170A2B">
        <w:rPr>
          <w:rFonts w:ascii="Times New Roman" w:hAnsi="Times New Roman" w:cs="Times New Roman"/>
          <w:sz w:val="24"/>
          <w:lang w:val="uk-UA"/>
        </w:rPr>
        <w:t xml:space="preserve"> </w:t>
      </w:r>
    </w:p>
    <w:p w:rsidR="00170A2B" w:rsidRDefault="00170A2B" w:rsidP="009054BE">
      <w:pPr>
        <w:pStyle w:val="a3"/>
        <w:numPr>
          <w:ilvl w:val="0"/>
          <w:numId w:val="21"/>
        </w:numPr>
        <w:spacing w:after="0"/>
        <w:ind w:left="284" w:hanging="284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 xml:space="preserve">В. </w:t>
      </w:r>
      <w:r w:rsidRPr="00170A2B">
        <w:rPr>
          <w:rFonts w:ascii="Times New Roman" w:hAnsi="Times New Roman" w:cs="Times New Roman"/>
          <w:sz w:val="24"/>
          <w:lang w:val="uk-UA"/>
        </w:rPr>
        <w:t>Каразін</w:t>
      </w:r>
      <w:r>
        <w:rPr>
          <w:rFonts w:ascii="Times New Roman" w:hAnsi="Times New Roman" w:cs="Times New Roman"/>
          <w:sz w:val="24"/>
          <w:lang w:val="uk-UA"/>
        </w:rPr>
        <w:t>;</w:t>
      </w:r>
      <w:r w:rsidRPr="00170A2B">
        <w:rPr>
          <w:rFonts w:ascii="Times New Roman" w:hAnsi="Times New Roman" w:cs="Times New Roman"/>
          <w:sz w:val="24"/>
          <w:lang w:val="uk-UA"/>
        </w:rPr>
        <w:t xml:space="preserve"> </w:t>
      </w:r>
    </w:p>
    <w:p w:rsidR="00170A2B" w:rsidRDefault="00170A2B" w:rsidP="009054BE">
      <w:pPr>
        <w:pStyle w:val="a3"/>
        <w:numPr>
          <w:ilvl w:val="0"/>
          <w:numId w:val="21"/>
        </w:numPr>
        <w:spacing w:after="0"/>
        <w:ind w:left="284" w:hanging="284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 xml:space="preserve">М. </w:t>
      </w:r>
      <w:r w:rsidRPr="00170A2B">
        <w:rPr>
          <w:rFonts w:ascii="Times New Roman" w:hAnsi="Times New Roman" w:cs="Times New Roman"/>
          <w:sz w:val="24"/>
          <w:lang w:val="uk-UA"/>
        </w:rPr>
        <w:t>Максимович</w:t>
      </w:r>
      <w:r>
        <w:rPr>
          <w:rFonts w:ascii="Times New Roman" w:hAnsi="Times New Roman" w:cs="Times New Roman"/>
          <w:sz w:val="24"/>
          <w:lang w:val="uk-UA"/>
        </w:rPr>
        <w:t>.</w:t>
      </w:r>
    </w:p>
    <w:p w:rsidR="001E5CA4" w:rsidRDefault="001E5CA4" w:rsidP="001E5CA4">
      <w:pPr>
        <w:pStyle w:val="a3"/>
        <w:spacing w:after="0"/>
        <w:ind w:left="284"/>
        <w:rPr>
          <w:rFonts w:ascii="Times New Roman" w:hAnsi="Times New Roman" w:cs="Times New Roman"/>
          <w:sz w:val="24"/>
          <w:lang w:val="uk-UA"/>
        </w:rPr>
      </w:pPr>
    </w:p>
    <w:p w:rsidR="00170A2B" w:rsidRPr="00170A2B" w:rsidRDefault="00170A2B" w:rsidP="00170A2B">
      <w:pPr>
        <w:pStyle w:val="a3"/>
        <w:spacing w:after="0"/>
        <w:ind w:left="284"/>
        <w:rPr>
          <w:rFonts w:ascii="Times New Roman" w:hAnsi="Times New Roman" w:cs="Times New Roman"/>
          <w:sz w:val="24"/>
          <w:lang w:val="uk-UA"/>
        </w:rPr>
      </w:pPr>
    </w:p>
    <w:p w:rsidR="00170A2B" w:rsidRDefault="009054BE" w:rsidP="009054BE">
      <w:pPr>
        <w:spacing w:after="0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 xml:space="preserve">4. </w:t>
      </w:r>
      <w:r w:rsidR="00170A2B" w:rsidRPr="00170A2B">
        <w:rPr>
          <w:rFonts w:ascii="Times New Roman" w:hAnsi="Times New Roman" w:cs="Times New Roman"/>
          <w:sz w:val="24"/>
          <w:lang w:val="uk-UA"/>
        </w:rPr>
        <w:t xml:space="preserve">Які повстання, народні виступи мали місце на українських землях у першій половині </w:t>
      </w:r>
      <w:r w:rsidR="00170A2B">
        <w:rPr>
          <w:rFonts w:ascii="Times New Roman" w:hAnsi="Times New Roman" w:cs="Times New Roman"/>
          <w:sz w:val="24"/>
          <w:lang w:val="uk-UA"/>
        </w:rPr>
        <w:t>ХІХ</w:t>
      </w:r>
      <w:r w:rsidR="00170A2B" w:rsidRPr="00170A2B">
        <w:rPr>
          <w:rFonts w:ascii="Times New Roman" w:hAnsi="Times New Roman" w:cs="Times New Roman"/>
          <w:sz w:val="24"/>
          <w:lang w:val="uk-UA"/>
        </w:rPr>
        <w:t xml:space="preserve"> ст.? </w:t>
      </w:r>
    </w:p>
    <w:p w:rsidR="00170A2B" w:rsidRDefault="00170A2B" w:rsidP="00170A2B">
      <w:pPr>
        <w:pStyle w:val="a3"/>
        <w:numPr>
          <w:ilvl w:val="0"/>
          <w:numId w:val="22"/>
        </w:numPr>
        <w:spacing w:after="0"/>
        <w:ind w:left="284" w:hanging="284"/>
        <w:rPr>
          <w:rFonts w:ascii="Times New Roman" w:hAnsi="Times New Roman" w:cs="Times New Roman"/>
          <w:sz w:val="24"/>
          <w:lang w:val="uk-UA"/>
        </w:rPr>
      </w:pPr>
      <w:r w:rsidRPr="00170A2B">
        <w:rPr>
          <w:rFonts w:ascii="Times New Roman" w:hAnsi="Times New Roman" w:cs="Times New Roman"/>
          <w:sz w:val="24"/>
          <w:lang w:val="uk-UA"/>
        </w:rPr>
        <w:t>повстання у воєнних поселеннях</w:t>
      </w:r>
      <w:r>
        <w:rPr>
          <w:rFonts w:ascii="Times New Roman" w:hAnsi="Times New Roman" w:cs="Times New Roman"/>
          <w:sz w:val="24"/>
          <w:lang w:val="uk-UA"/>
        </w:rPr>
        <w:t>;</w:t>
      </w:r>
    </w:p>
    <w:p w:rsidR="00170A2B" w:rsidRDefault="00170A2B" w:rsidP="00170A2B">
      <w:pPr>
        <w:pStyle w:val="a3"/>
        <w:numPr>
          <w:ilvl w:val="0"/>
          <w:numId w:val="22"/>
        </w:numPr>
        <w:spacing w:after="0"/>
        <w:ind w:left="284" w:hanging="284"/>
        <w:rPr>
          <w:rFonts w:ascii="Times New Roman" w:hAnsi="Times New Roman" w:cs="Times New Roman"/>
          <w:sz w:val="24"/>
          <w:lang w:val="uk-UA"/>
        </w:rPr>
      </w:pPr>
      <w:r w:rsidRPr="00170A2B">
        <w:rPr>
          <w:rFonts w:ascii="Times New Roman" w:hAnsi="Times New Roman" w:cs="Times New Roman"/>
          <w:sz w:val="24"/>
          <w:lang w:val="uk-UA"/>
        </w:rPr>
        <w:t>«Коліївщина»</w:t>
      </w:r>
      <w:r>
        <w:rPr>
          <w:rFonts w:ascii="Times New Roman" w:hAnsi="Times New Roman" w:cs="Times New Roman"/>
          <w:sz w:val="24"/>
          <w:lang w:val="uk-UA"/>
        </w:rPr>
        <w:t>;</w:t>
      </w:r>
      <w:r w:rsidRPr="00170A2B">
        <w:rPr>
          <w:rFonts w:ascii="Times New Roman" w:hAnsi="Times New Roman" w:cs="Times New Roman"/>
          <w:sz w:val="24"/>
          <w:lang w:val="uk-UA"/>
        </w:rPr>
        <w:t xml:space="preserve"> </w:t>
      </w:r>
    </w:p>
    <w:tbl>
      <w:tblPr>
        <w:tblStyle w:val="a6"/>
        <w:tblpPr w:leftFromText="180" w:rightFromText="180" w:vertAnchor="text" w:horzAnchor="margin" w:tblpXSpec="right" w:tblpY="-52"/>
        <w:tblOverlap w:val="never"/>
        <w:tblW w:w="1758" w:type="dxa"/>
        <w:tblLook w:val="04A0" w:firstRow="1" w:lastRow="0" w:firstColumn="1" w:lastColumn="0" w:noHBand="0" w:noVBand="1"/>
      </w:tblPr>
      <w:tblGrid>
        <w:gridCol w:w="585"/>
        <w:gridCol w:w="586"/>
        <w:gridCol w:w="587"/>
      </w:tblGrid>
      <w:tr w:rsidR="00170A2B" w:rsidRPr="008D5C2C" w:rsidTr="00170A2B">
        <w:tc>
          <w:tcPr>
            <w:tcW w:w="585" w:type="dxa"/>
          </w:tcPr>
          <w:p w:rsidR="00170A2B" w:rsidRPr="008D5C2C" w:rsidRDefault="00170A2B" w:rsidP="00170A2B">
            <w:pPr>
              <w:spacing w:before="240"/>
              <w:ind w:left="284" w:hanging="28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86" w:type="dxa"/>
          </w:tcPr>
          <w:p w:rsidR="00170A2B" w:rsidRPr="008D5C2C" w:rsidRDefault="00170A2B" w:rsidP="00170A2B">
            <w:pPr>
              <w:spacing w:before="240"/>
              <w:ind w:left="284" w:hanging="28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87" w:type="dxa"/>
          </w:tcPr>
          <w:p w:rsidR="00170A2B" w:rsidRPr="008D5C2C" w:rsidRDefault="00170A2B" w:rsidP="00170A2B">
            <w:pPr>
              <w:spacing w:before="240"/>
              <w:ind w:left="284" w:hanging="28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170A2B" w:rsidRDefault="00170A2B" w:rsidP="00170A2B">
      <w:pPr>
        <w:pStyle w:val="a3"/>
        <w:numPr>
          <w:ilvl w:val="0"/>
          <w:numId w:val="22"/>
        </w:numPr>
        <w:spacing w:after="0"/>
        <w:ind w:left="284" w:hanging="284"/>
        <w:rPr>
          <w:rFonts w:ascii="Times New Roman" w:hAnsi="Times New Roman" w:cs="Times New Roman"/>
          <w:sz w:val="24"/>
          <w:lang w:val="uk-UA"/>
        </w:rPr>
      </w:pPr>
      <w:r w:rsidRPr="00170A2B">
        <w:rPr>
          <w:rFonts w:ascii="Times New Roman" w:hAnsi="Times New Roman" w:cs="Times New Roman"/>
          <w:sz w:val="24"/>
          <w:lang w:val="uk-UA"/>
        </w:rPr>
        <w:t>повстання під проводом У. Кармалюка</w:t>
      </w:r>
      <w:r>
        <w:rPr>
          <w:rFonts w:ascii="Times New Roman" w:hAnsi="Times New Roman" w:cs="Times New Roman"/>
          <w:sz w:val="24"/>
          <w:lang w:val="uk-UA"/>
        </w:rPr>
        <w:t>;</w:t>
      </w:r>
      <w:r w:rsidRPr="00170A2B">
        <w:rPr>
          <w:rFonts w:ascii="Times New Roman" w:hAnsi="Times New Roman" w:cs="Times New Roman"/>
          <w:sz w:val="24"/>
          <w:lang w:val="uk-UA"/>
        </w:rPr>
        <w:t xml:space="preserve"> </w:t>
      </w:r>
    </w:p>
    <w:p w:rsidR="00170A2B" w:rsidRDefault="00170A2B" w:rsidP="00170A2B">
      <w:pPr>
        <w:pStyle w:val="a3"/>
        <w:numPr>
          <w:ilvl w:val="0"/>
          <w:numId w:val="22"/>
        </w:numPr>
        <w:spacing w:after="0"/>
        <w:ind w:left="284" w:hanging="284"/>
        <w:rPr>
          <w:rFonts w:ascii="Times New Roman" w:hAnsi="Times New Roman" w:cs="Times New Roman"/>
          <w:sz w:val="24"/>
          <w:lang w:val="uk-UA"/>
        </w:rPr>
      </w:pPr>
      <w:r w:rsidRPr="00170A2B">
        <w:rPr>
          <w:rFonts w:ascii="Times New Roman" w:hAnsi="Times New Roman" w:cs="Times New Roman"/>
          <w:sz w:val="24"/>
          <w:lang w:val="uk-UA"/>
        </w:rPr>
        <w:t>повстання Чернігівського полку</w:t>
      </w:r>
      <w:r>
        <w:rPr>
          <w:rFonts w:ascii="Times New Roman" w:hAnsi="Times New Roman" w:cs="Times New Roman"/>
          <w:sz w:val="24"/>
          <w:lang w:val="uk-UA"/>
        </w:rPr>
        <w:t>;</w:t>
      </w:r>
      <w:r w:rsidRPr="00170A2B">
        <w:rPr>
          <w:rFonts w:ascii="Times New Roman" w:hAnsi="Times New Roman" w:cs="Times New Roman"/>
          <w:sz w:val="24"/>
          <w:lang w:val="uk-UA"/>
        </w:rPr>
        <w:t xml:space="preserve"> </w:t>
      </w:r>
    </w:p>
    <w:p w:rsidR="00170A2B" w:rsidRDefault="00170A2B" w:rsidP="00170A2B">
      <w:pPr>
        <w:pStyle w:val="a3"/>
        <w:numPr>
          <w:ilvl w:val="0"/>
          <w:numId w:val="22"/>
        </w:numPr>
        <w:spacing w:after="0"/>
        <w:ind w:left="284" w:hanging="284"/>
        <w:rPr>
          <w:rFonts w:ascii="Times New Roman" w:hAnsi="Times New Roman" w:cs="Times New Roman"/>
          <w:sz w:val="24"/>
          <w:lang w:val="uk-UA"/>
        </w:rPr>
      </w:pPr>
      <w:r w:rsidRPr="00170A2B">
        <w:rPr>
          <w:rFonts w:ascii="Times New Roman" w:hAnsi="Times New Roman" w:cs="Times New Roman"/>
          <w:sz w:val="24"/>
          <w:lang w:val="uk-UA"/>
        </w:rPr>
        <w:t>повстання під проводом С. Палія</w:t>
      </w:r>
      <w:r>
        <w:rPr>
          <w:rFonts w:ascii="Times New Roman" w:hAnsi="Times New Roman" w:cs="Times New Roman"/>
          <w:sz w:val="24"/>
          <w:lang w:val="uk-UA"/>
        </w:rPr>
        <w:t>;</w:t>
      </w:r>
      <w:r w:rsidRPr="00170A2B">
        <w:rPr>
          <w:rFonts w:ascii="Times New Roman" w:hAnsi="Times New Roman" w:cs="Times New Roman"/>
          <w:sz w:val="24"/>
          <w:lang w:val="uk-UA"/>
        </w:rPr>
        <w:t xml:space="preserve"> </w:t>
      </w:r>
    </w:p>
    <w:p w:rsidR="00170A2B" w:rsidRDefault="00170A2B" w:rsidP="00170A2B">
      <w:pPr>
        <w:pStyle w:val="a3"/>
        <w:numPr>
          <w:ilvl w:val="0"/>
          <w:numId w:val="22"/>
        </w:numPr>
        <w:spacing w:after="0"/>
        <w:ind w:left="284" w:hanging="284"/>
        <w:rPr>
          <w:rFonts w:ascii="Times New Roman" w:hAnsi="Times New Roman" w:cs="Times New Roman"/>
          <w:sz w:val="24"/>
          <w:lang w:val="uk-UA"/>
        </w:rPr>
      </w:pPr>
      <w:r w:rsidRPr="00170A2B">
        <w:rPr>
          <w:rFonts w:ascii="Times New Roman" w:hAnsi="Times New Roman" w:cs="Times New Roman"/>
          <w:sz w:val="24"/>
          <w:lang w:val="uk-UA"/>
        </w:rPr>
        <w:t>повстання на броненосці  «Князь Потьомкін Таврійський»</w:t>
      </w:r>
      <w:r>
        <w:rPr>
          <w:rFonts w:ascii="Times New Roman" w:hAnsi="Times New Roman" w:cs="Times New Roman"/>
          <w:sz w:val="24"/>
          <w:lang w:val="uk-UA"/>
        </w:rPr>
        <w:t>;</w:t>
      </w:r>
      <w:r w:rsidRPr="00170A2B">
        <w:rPr>
          <w:rFonts w:ascii="Times New Roman" w:hAnsi="Times New Roman" w:cs="Times New Roman"/>
          <w:sz w:val="24"/>
          <w:lang w:val="uk-UA"/>
        </w:rPr>
        <w:t xml:space="preserve"> </w:t>
      </w:r>
    </w:p>
    <w:p w:rsidR="009054BE" w:rsidRPr="00170A2B" w:rsidRDefault="00170A2B" w:rsidP="00170A2B">
      <w:pPr>
        <w:pStyle w:val="a3"/>
        <w:numPr>
          <w:ilvl w:val="0"/>
          <w:numId w:val="22"/>
        </w:numPr>
        <w:spacing w:after="0"/>
        <w:ind w:left="284" w:hanging="284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 xml:space="preserve">опришківський рух на чолі з О. </w:t>
      </w:r>
      <w:r w:rsidRPr="00170A2B">
        <w:rPr>
          <w:rFonts w:ascii="Times New Roman" w:hAnsi="Times New Roman" w:cs="Times New Roman"/>
          <w:sz w:val="24"/>
          <w:lang w:val="uk-UA"/>
        </w:rPr>
        <w:t>Довбушем</w:t>
      </w:r>
      <w:r>
        <w:rPr>
          <w:rFonts w:ascii="Times New Roman" w:hAnsi="Times New Roman" w:cs="Times New Roman"/>
          <w:sz w:val="24"/>
          <w:lang w:val="uk-UA"/>
        </w:rPr>
        <w:t>.</w:t>
      </w:r>
    </w:p>
    <w:p w:rsidR="00C163B5" w:rsidRDefault="00C163B5" w:rsidP="003F0A45">
      <w:pPr>
        <w:spacing w:after="0"/>
        <w:rPr>
          <w:rFonts w:ascii="Times New Roman" w:hAnsi="Times New Roman" w:cs="Times New Roman"/>
          <w:sz w:val="24"/>
          <w:lang w:val="uk-UA"/>
        </w:rPr>
      </w:pPr>
    </w:p>
    <w:p w:rsidR="00170A2B" w:rsidRDefault="009054BE" w:rsidP="003F0A45">
      <w:pPr>
        <w:spacing w:after="0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 xml:space="preserve">5. </w:t>
      </w:r>
      <w:r w:rsidR="00170A2B" w:rsidRPr="00170A2B">
        <w:rPr>
          <w:rFonts w:ascii="Times New Roman" w:hAnsi="Times New Roman" w:cs="Times New Roman"/>
          <w:sz w:val="24"/>
          <w:lang w:val="uk-UA"/>
        </w:rPr>
        <w:t xml:space="preserve">Які завдання мали бути вирішені під час земельної реформи П. Столипіна? </w:t>
      </w:r>
    </w:p>
    <w:p w:rsidR="00170A2B" w:rsidRDefault="00170A2B" w:rsidP="00170A2B">
      <w:pPr>
        <w:pStyle w:val="a3"/>
        <w:numPr>
          <w:ilvl w:val="0"/>
          <w:numId w:val="23"/>
        </w:numPr>
        <w:spacing w:after="0"/>
        <w:ind w:left="284" w:hanging="284"/>
        <w:rPr>
          <w:rFonts w:ascii="Times New Roman" w:hAnsi="Times New Roman" w:cs="Times New Roman"/>
          <w:sz w:val="24"/>
          <w:lang w:val="uk-UA"/>
        </w:rPr>
      </w:pPr>
      <w:r w:rsidRPr="00170A2B">
        <w:rPr>
          <w:rFonts w:ascii="Times New Roman" w:hAnsi="Times New Roman" w:cs="Times New Roman"/>
          <w:sz w:val="24"/>
          <w:lang w:val="uk-UA"/>
        </w:rPr>
        <w:t>розширити ринки збуту сільськогосподарської продукції</w:t>
      </w:r>
      <w:r>
        <w:rPr>
          <w:rFonts w:ascii="Times New Roman" w:hAnsi="Times New Roman" w:cs="Times New Roman"/>
          <w:sz w:val="24"/>
          <w:lang w:val="uk-UA"/>
        </w:rPr>
        <w:t>;</w:t>
      </w:r>
      <w:r w:rsidRPr="00170A2B">
        <w:rPr>
          <w:rFonts w:ascii="Times New Roman" w:hAnsi="Times New Roman" w:cs="Times New Roman"/>
          <w:sz w:val="24"/>
          <w:lang w:val="uk-UA"/>
        </w:rPr>
        <w:t xml:space="preserve"> </w:t>
      </w:r>
    </w:p>
    <w:tbl>
      <w:tblPr>
        <w:tblStyle w:val="a6"/>
        <w:tblpPr w:leftFromText="180" w:rightFromText="180" w:vertAnchor="text" w:horzAnchor="margin" w:tblpXSpec="right" w:tblpY="124"/>
        <w:tblOverlap w:val="never"/>
        <w:tblW w:w="1758" w:type="dxa"/>
        <w:tblLook w:val="04A0" w:firstRow="1" w:lastRow="0" w:firstColumn="1" w:lastColumn="0" w:noHBand="0" w:noVBand="1"/>
      </w:tblPr>
      <w:tblGrid>
        <w:gridCol w:w="585"/>
        <w:gridCol w:w="586"/>
        <w:gridCol w:w="587"/>
      </w:tblGrid>
      <w:tr w:rsidR="00170A2B" w:rsidRPr="008D5C2C" w:rsidTr="00170A2B">
        <w:tc>
          <w:tcPr>
            <w:tcW w:w="585" w:type="dxa"/>
          </w:tcPr>
          <w:p w:rsidR="00170A2B" w:rsidRPr="008D5C2C" w:rsidRDefault="00170A2B" w:rsidP="00170A2B">
            <w:pPr>
              <w:spacing w:before="240"/>
              <w:ind w:left="284" w:hanging="28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86" w:type="dxa"/>
          </w:tcPr>
          <w:p w:rsidR="00170A2B" w:rsidRPr="008D5C2C" w:rsidRDefault="00170A2B" w:rsidP="00170A2B">
            <w:pPr>
              <w:spacing w:before="240"/>
              <w:ind w:left="284" w:hanging="28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87" w:type="dxa"/>
          </w:tcPr>
          <w:p w:rsidR="00170A2B" w:rsidRPr="008D5C2C" w:rsidRDefault="00170A2B" w:rsidP="00170A2B">
            <w:pPr>
              <w:spacing w:before="240"/>
              <w:ind w:left="284" w:hanging="28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170A2B" w:rsidRDefault="00170A2B" w:rsidP="00170A2B">
      <w:pPr>
        <w:pStyle w:val="a3"/>
        <w:numPr>
          <w:ilvl w:val="0"/>
          <w:numId w:val="23"/>
        </w:numPr>
        <w:spacing w:after="0"/>
        <w:ind w:left="284" w:hanging="284"/>
        <w:rPr>
          <w:rFonts w:ascii="Times New Roman" w:hAnsi="Times New Roman" w:cs="Times New Roman"/>
          <w:sz w:val="24"/>
          <w:lang w:val="uk-UA"/>
        </w:rPr>
      </w:pPr>
      <w:r w:rsidRPr="00170A2B">
        <w:rPr>
          <w:rFonts w:ascii="Times New Roman" w:hAnsi="Times New Roman" w:cs="Times New Roman"/>
          <w:sz w:val="24"/>
          <w:lang w:val="uk-UA"/>
        </w:rPr>
        <w:t>ліквідувати панщину та кріпосницьку залежність селян</w:t>
      </w:r>
      <w:r>
        <w:rPr>
          <w:rFonts w:ascii="Times New Roman" w:hAnsi="Times New Roman" w:cs="Times New Roman"/>
          <w:sz w:val="24"/>
          <w:lang w:val="uk-UA"/>
        </w:rPr>
        <w:t>;</w:t>
      </w:r>
      <w:r w:rsidRPr="00170A2B">
        <w:rPr>
          <w:rFonts w:ascii="Times New Roman" w:hAnsi="Times New Roman" w:cs="Times New Roman"/>
          <w:sz w:val="24"/>
          <w:lang w:val="uk-UA"/>
        </w:rPr>
        <w:t xml:space="preserve"> </w:t>
      </w:r>
    </w:p>
    <w:p w:rsidR="00170A2B" w:rsidRDefault="00170A2B" w:rsidP="00170A2B">
      <w:pPr>
        <w:pStyle w:val="a3"/>
        <w:numPr>
          <w:ilvl w:val="0"/>
          <w:numId w:val="23"/>
        </w:numPr>
        <w:spacing w:after="0"/>
        <w:ind w:left="284" w:hanging="284"/>
        <w:rPr>
          <w:rFonts w:ascii="Times New Roman" w:hAnsi="Times New Roman" w:cs="Times New Roman"/>
          <w:sz w:val="24"/>
          <w:lang w:val="uk-UA"/>
        </w:rPr>
      </w:pPr>
      <w:r w:rsidRPr="00170A2B">
        <w:rPr>
          <w:rFonts w:ascii="Times New Roman" w:hAnsi="Times New Roman" w:cs="Times New Roman"/>
          <w:sz w:val="24"/>
          <w:lang w:val="uk-UA"/>
        </w:rPr>
        <w:t>підірвати землеволодіння Російської православної церкви</w:t>
      </w:r>
      <w:r>
        <w:rPr>
          <w:rFonts w:ascii="Times New Roman" w:hAnsi="Times New Roman" w:cs="Times New Roman"/>
          <w:sz w:val="24"/>
          <w:lang w:val="uk-UA"/>
        </w:rPr>
        <w:t>;</w:t>
      </w:r>
      <w:r w:rsidRPr="00170A2B">
        <w:rPr>
          <w:rFonts w:ascii="Times New Roman" w:hAnsi="Times New Roman" w:cs="Times New Roman"/>
          <w:sz w:val="24"/>
          <w:lang w:val="uk-UA"/>
        </w:rPr>
        <w:t xml:space="preserve"> </w:t>
      </w:r>
    </w:p>
    <w:p w:rsidR="00170A2B" w:rsidRDefault="00170A2B" w:rsidP="00170A2B">
      <w:pPr>
        <w:pStyle w:val="a3"/>
        <w:numPr>
          <w:ilvl w:val="0"/>
          <w:numId w:val="23"/>
        </w:numPr>
        <w:spacing w:after="0"/>
        <w:ind w:left="284" w:hanging="284"/>
        <w:rPr>
          <w:rFonts w:ascii="Times New Roman" w:hAnsi="Times New Roman" w:cs="Times New Roman"/>
          <w:sz w:val="24"/>
          <w:lang w:val="uk-UA"/>
        </w:rPr>
      </w:pPr>
      <w:r w:rsidRPr="00170A2B">
        <w:rPr>
          <w:rFonts w:ascii="Times New Roman" w:hAnsi="Times New Roman" w:cs="Times New Roman"/>
          <w:sz w:val="24"/>
          <w:lang w:val="uk-UA"/>
        </w:rPr>
        <w:t>подолати гостру кризу сільськогосподарського перевиробництва</w:t>
      </w:r>
      <w:r>
        <w:rPr>
          <w:rFonts w:ascii="Times New Roman" w:hAnsi="Times New Roman" w:cs="Times New Roman"/>
          <w:sz w:val="24"/>
          <w:lang w:val="uk-UA"/>
        </w:rPr>
        <w:t>;</w:t>
      </w:r>
      <w:r w:rsidRPr="00170A2B">
        <w:rPr>
          <w:rFonts w:ascii="Times New Roman" w:hAnsi="Times New Roman" w:cs="Times New Roman"/>
          <w:sz w:val="24"/>
          <w:lang w:val="uk-UA"/>
        </w:rPr>
        <w:t xml:space="preserve"> </w:t>
      </w:r>
    </w:p>
    <w:p w:rsidR="00170A2B" w:rsidRDefault="00170A2B" w:rsidP="00170A2B">
      <w:pPr>
        <w:pStyle w:val="a3"/>
        <w:numPr>
          <w:ilvl w:val="0"/>
          <w:numId w:val="23"/>
        </w:numPr>
        <w:spacing w:after="0"/>
        <w:ind w:left="284" w:hanging="284"/>
        <w:rPr>
          <w:rFonts w:ascii="Times New Roman" w:hAnsi="Times New Roman" w:cs="Times New Roman"/>
          <w:sz w:val="24"/>
          <w:lang w:val="uk-UA"/>
        </w:rPr>
      </w:pPr>
      <w:r w:rsidRPr="00170A2B">
        <w:rPr>
          <w:rFonts w:ascii="Times New Roman" w:hAnsi="Times New Roman" w:cs="Times New Roman"/>
          <w:sz w:val="24"/>
          <w:lang w:val="uk-UA"/>
        </w:rPr>
        <w:t>підняти економічну ефективність сільського господарства</w:t>
      </w:r>
      <w:r>
        <w:rPr>
          <w:rFonts w:ascii="Times New Roman" w:hAnsi="Times New Roman" w:cs="Times New Roman"/>
          <w:sz w:val="24"/>
          <w:lang w:val="uk-UA"/>
        </w:rPr>
        <w:t>;</w:t>
      </w:r>
      <w:r w:rsidRPr="00170A2B">
        <w:rPr>
          <w:rFonts w:ascii="Times New Roman" w:hAnsi="Times New Roman" w:cs="Times New Roman"/>
          <w:sz w:val="24"/>
          <w:lang w:val="uk-UA"/>
        </w:rPr>
        <w:t xml:space="preserve"> </w:t>
      </w:r>
    </w:p>
    <w:p w:rsidR="00170A2B" w:rsidRDefault="00170A2B" w:rsidP="00170A2B">
      <w:pPr>
        <w:pStyle w:val="a3"/>
        <w:numPr>
          <w:ilvl w:val="0"/>
          <w:numId w:val="23"/>
        </w:numPr>
        <w:spacing w:after="0"/>
        <w:ind w:left="284" w:hanging="284"/>
        <w:rPr>
          <w:rFonts w:ascii="Times New Roman" w:hAnsi="Times New Roman" w:cs="Times New Roman"/>
          <w:sz w:val="24"/>
          <w:lang w:val="uk-UA"/>
        </w:rPr>
      </w:pPr>
      <w:r w:rsidRPr="00170A2B">
        <w:rPr>
          <w:rFonts w:ascii="Times New Roman" w:hAnsi="Times New Roman" w:cs="Times New Roman"/>
          <w:sz w:val="24"/>
          <w:lang w:val="uk-UA"/>
        </w:rPr>
        <w:t>зміцнити соціально опору самодержавства на селі</w:t>
      </w:r>
      <w:r>
        <w:rPr>
          <w:rFonts w:ascii="Times New Roman" w:hAnsi="Times New Roman" w:cs="Times New Roman"/>
          <w:sz w:val="24"/>
          <w:lang w:val="uk-UA"/>
        </w:rPr>
        <w:t>;</w:t>
      </w:r>
      <w:r w:rsidRPr="00170A2B">
        <w:rPr>
          <w:rFonts w:ascii="Times New Roman" w:hAnsi="Times New Roman" w:cs="Times New Roman"/>
          <w:sz w:val="24"/>
          <w:lang w:val="uk-UA"/>
        </w:rPr>
        <w:t xml:space="preserve"> </w:t>
      </w:r>
    </w:p>
    <w:p w:rsidR="009054BE" w:rsidRPr="00170A2B" w:rsidRDefault="00170A2B" w:rsidP="00170A2B">
      <w:pPr>
        <w:pStyle w:val="a3"/>
        <w:numPr>
          <w:ilvl w:val="0"/>
          <w:numId w:val="23"/>
        </w:numPr>
        <w:spacing w:after="0"/>
        <w:ind w:left="284" w:hanging="284"/>
        <w:rPr>
          <w:rFonts w:ascii="Times New Roman" w:hAnsi="Times New Roman" w:cs="Times New Roman"/>
          <w:sz w:val="24"/>
          <w:lang w:val="uk-UA"/>
        </w:rPr>
      </w:pPr>
      <w:r w:rsidRPr="00170A2B">
        <w:rPr>
          <w:rFonts w:ascii="Times New Roman" w:hAnsi="Times New Roman" w:cs="Times New Roman"/>
          <w:sz w:val="24"/>
          <w:lang w:val="uk-UA"/>
        </w:rPr>
        <w:t>розв’язати проблему аграрного перенаселення</w:t>
      </w:r>
      <w:r>
        <w:rPr>
          <w:rFonts w:ascii="Times New Roman" w:hAnsi="Times New Roman" w:cs="Times New Roman"/>
          <w:sz w:val="24"/>
          <w:lang w:val="uk-UA"/>
        </w:rPr>
        <w:t>.</w:t>
      </w:r>
    </w:p>
    <w:p w:rsidR="009054BE" w:rsidRPr="004759DB" w:rsidRDefault="009054BE" w:rsidP="009054BE">
      <w:pPr>
        <w:rPr>
          <w:rFonts w:ascii="Times New Roman" w:hAnsi="Times New Roman" w:cs="Times New Roman"/>
          <w:sz w:val="24"/>
          <w:lang w:val="uk-UA"/>
        </w:rPr>
      </w:pPr>
    </w:p>
    <w:sectPr w:rsidR="009054BE" w:rsidRPr="004759DB" w:rsidSect="00B40AE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3508C"/>
    <w:multiLevelType w:val="hybridMultilevel"/>
    <w:tmpl w:val="83086E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E1E25"/>
    <w:multiLevelType w:val="hybridMultilevel"/>
    <w:tmpl w:val="FAAAD470"/>
    <w:lvl w:ilvl="0" w:tplc="E84675C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F21082"/>
    <w:multiLevelType w:val="hybridMultilevel"/>
    <w:tmpl w:val="CED66E40"/>
    <w:lvl w:ilvl="0" w:tplc="E84675C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BA2742"/>
    <w:multiLevelType w:val="hybridMultilevel"/>
    <w:tmpl w:val="AAD8CD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EC3BDF"/>
    <w:multiLevelType w:val="hybridMultilevel"/>
    <w:tmpl w:val="187839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6B3C3B"/>
    <w:multiLevelType w:val="hybridMultilevel"/>
    <w:tmpl w:val="A21CA7D4"/>
    <w:lvl w:ilvl="0" w:tplc="E84675C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07491D"/>
    <w:multiLevelType w:val="hybridMultilevel"/>
    <w:tmpl w:val="4336F7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C43C64"/>
    <w:multiLevelType w:val="hybridMultilevel"/>
    <w:tmpl w:val="EBE2DE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7617CE"/>
    <w:multiLevelType w:val="hybridMultilevel"/>
    <w:tmpl w:val="F07EA1DC"/>
    <w:lvl w:ilvl="0" w:tplc="E84675C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CD40AB"/>
    <w:multiLevelType w:val="hybridMultilevel"/>
    <w:tmpl w:val="F3185ED4"/>
    <w:lvl w:ilvl="0" w:tplc="E84675C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167948"/>
    <w:multiLevelType w:val="hybridMultilevel"/>
    <w:tmpl w:val="2B5AA67A"/>
    <w:lvl w:ilvl="0" w:tplc="E84675C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AB7869"/>
    <w:multiLevelType w:val="hybridMultilevel"/>
    <w:tmpl w:val="4B546A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040BFE"/>
    <w:multiLevelType w:val="hybridMultilevel"/>
    <w:tmpl w:val="A328B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D62161"/>
    <w:multiLevelType w:val="hybridMultilevel"/>
    <w:tmpl w:val="56C2D2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8B38D8"/>
    <w:multiLevelType w:val="hybridMultilevel"/>
    <w:tmpl w:val="F98C09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375711"/>
    <w:multiLevelType w:val="hybridMultilevel"/>
    <w:tmpl w:val="BD30770C"/>
    <w:lvl w:ilvl="0" w:tplc="E84675C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E65B14"/>
    <w:multiLevelType w:val="hybridMultilevel"/>
    <w:tmpl w:val="E4F4E644"/>
    <w:lvl w:ilvl="0" w:tplc="E84675C2">
      <w:start w:val="1"/>
      <w:numFmt w:val="russianUpper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6E82DE3"/>
    <w:multiLevelType w:val="hybridMultilevel"/>
    <w:tmpl w:val="46489642"/>
    <w:lvl w:ilvl="0" w:tplc="E84675C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74600E"/>
    <w:multiLevelType w:val="hybridMultilevel"/>
    <w:tmpl w:val="6E820C98"/>
    <w:lvl w:ilvl="0" w:tplc="E84675C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B05EB4"/>
    <w:multiLevelType w:val="hybridMultilevel"/>
    <w:tmpl w:val="B04C049E"/>
    <w:lvl w:ilvl="0" w:tplc="E84675C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B82063"/>
    <w:multiLevelType w:val="hybridMultilevel"/>
    <w:tmpl w:val="7272FD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41732B"/>
    <w:multiLevelType w:val="hybridMultilevel"/>
    <w:tmpl w:val="293EA8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8F7579"/>
    <w:multiLevelType w:val="hybridMultilevel"/>
    <w:tmpl w:val="F050B0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6"/>
  </w:num>
  <w:num w:numId="3">
    <w:abstractNumId w:val="1"/>
  </w:num>
  <w:num w:numId="4">
    <w:abstractNumId w:val="5"/>
  </w:num>
  <w:num w:numId="5">
    <w:abstractNumId w:val="19"/>
  </w:num>
  <w:num w:numId="6">
    <w:abstractNumId w:val="12"/>
  </w:num>
  <w:num w:numId="7">
    <w:abstractNumId w:val="18"/>
  </w:num>
  <w:num w:numId="8">
    <w:abstractNumId w:val="17"/>
  </w:num>
  <w:num w:numId="9">
    <w:abstractNumId w:val="7"/>
  </w:num>
  <w:num w:numId="10">
    <w:abstractNumId w:val="3"/>
  </w:num>
  <w:num w:numId="11">
    <w:abstractNumId w:val="21"/>
  </w:num>
  <w:num w:numId="12">
    <w:abstractNumId w:val="13"/>
  </w:num>
  <w:num w:numId="13">
    <w:abstractNumId w:val="4"/>
  </w:num>
  <w:num w:numId="14">
    <w:abstractNumId w:val="20"/>
  </w:num>
  <w:num w:numId="15">
    <w:abstractNumId w:val="10"/>
  </w:num>
  <w:num w:numId="16">
    <w:abstractNumId w:val="2"/>
  </w:num>
  <w:num w:numId="17">
    <w:abstractNumId w:val="15"/>
  </w:num>
  <w:num w:numId="18">
    <w:abstractNumId w:val="8"/>
  </w:num>
  <w:num w:numId="19">
    <w:abstractNumId w:val="22"/>
  </w:num>
  <w:num w:numId="20">
    <w:abstractNumId w:val="6"/>
  </w:num>
  <w:num w:numId="21">
    <w:abstractNumId w:val="11"/>
  </w:num>
  <w:num w:numId="22">
    <w:abstractNumId w:val="14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9DB"/>
    <w:rsid w:val="000C0FB1"/>
    <w:rsid w:val="00170A2B"/>
    <w:rsid w:val="001B7A9F"/>
    <w:rsid w:val="001E5CA4"/>
    <w:rsid w:val="00206D29"/>
    <w:rsid w:val="003F0A45"/>
    <w:rsid w:val="004204AB"/>
    <w:rsid w:val="004759DB"/>
    <w:rsid w:val="00751E0E"/>
    <w:rsid w:val="009054BE"/>
    <w:rsid w:val="00AF3941"/>
    <w:rsid w:val="00B40AEF"/>
    <w:rsid w:val="00C163B5"/>
    <w:rsid w:val="00D95DAB"/>
    <w:rsid w:val="00F550C9"/>
    <w:rsid w:val="00FC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59D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7A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7A9F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204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59D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7A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7A9F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204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736</Words>
  <Characters>4200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Марина</Company>
  <LinksUpToDate>false</LinksUpToDate>
  <CharactersWithSpaces>4927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</dc:creator>
  <cp:lastModifiedBy>Tatiana Viktorovna</cp:lastModifiedBy>
  <cp:revision>4</cp:revision>
  <cp:lastPrinted>2020-06-25T09:15:00Z</cp:lastPrinted>
  <dcterms:created xsi:type="dcterms:W3CDTF">2020-06-23T20:09:00Z</dcterms:created>
  <dcterms:modified xsi:type="dcterms:W3CDTF">2020-06-25T09:15:00Z</dcterms:modified>
</cp:coreProperties>
</file>